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F4" w:rsidRDefault="009519F4" w:rsidP="009519F4">
      <w:pPr>
        <w:spacing w:line="240" w:lineRule="exact"/>
        <w:ind w:left="50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Утверждены: </w:t>
      </w:r>
    </w:p>
    <w:p w:rsidR="009519F4" w:rsidRDefault="009519F4" w:rsidP="009519F4">
      <w:pPr>
        <w:spacing w:line="240" w:lineRule="exact"/>
        <w:ind w:left="5041" w:firstLine="0"/>
        <w:rPr>
          <w:rFonts w:ascii="Times New Roman" w:hAnsi="Times New Roman" w:cs="Times New Roman"/>
          <w:sz w:val="28"/>
          <w:szCs w:val="28"/>
        </w:rPr>
      </w:pPr>
    </w:p>
    <w:p w:rsidR="009519F4" w:rsidRDefault="009519F4" w:rsidP="009519F4">
      <w:pPr>
        <w:spacing w:line="240" w:lineRule="exact"/>
        <w:ind w:left="50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финансов </w:t>
      </w:r>
    </w:p>
    <w:p w:rsidR="009519F4" w:rsidRDefault="009519F4" w:rsidP="009519F4">
      <w:pPr>
        <w:spacing w:line="240" w:lineRule="exact"/>
        <w:ind w:left="50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Чеченской Республики </w:t>
      </w:r>
    </w:p>
    <w:p w:rsidR="009519F4" w:rsidRDefault="009519F4" w:rsidP="009519F4">
      <w:pPr>
        <w:spacing w:line="240" w:lineRule="exact"/>
        <w:ind w:left="5041" w:firstLine="0"/>
        <w:rPr>
          <w:rFonts w:ascii="Times New Roman" w:hAnsi="Times New Roman" w:cs="Times New Roman"/>
          <w:sz w:val="28"/>
          <w:szCs w:val="28"/>
        </w:rPr>
      </w:pPr>
    </w:p>
    <w:p w:rsidR="00CD06AE" w:rsidRDefault="009519F4" w:rsidP="009519F4">
      <w:pPr>
        <w:spacing w:line="240" w:lineRule="exact"/>
        <w:ind w:left="50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«___»__________ 201__ г.</w:t>
      </w:r>
    </w:p>
    <w:p w:rsidR="009519F4" w:rsidRPr="00276574" w:rsidRDefault="009519F4" w:rsidP="0027657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76574" w:rsidRPr="00276574" w:rsidRDefault="00276574" w:rsidP="002765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276574">
        <w:rPr>
          <w:rFonts w:ascii="Times New Roman" w:hAnsi="Times New Roman" w:cs="Times New Roman"/>
          <w:sz w:val="28"/>
          <w:szCs w:val="28"/>
        </w:rPr>
        <w:t xml:space="preserve">Стандарты </w:t>
      </w:r>
    </w:p>
    <w:p w:rsidR="00CD06AE" w:rsidRPr="00276574" w:rsidRDefault="00827529" w:rsidP="005C2DE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>осуществления внутреннего государственного финансового контроля</w:t>
      </w:r>
      <w:r w:rsidRPr="00276574">
        <w:rPr>
          <w:rFonts w:ascii="Times New Roman" w:hAnsi="Times New Roman" w:cs="Times New Roman"/>
          <w:sz w:val="28"/>
          <w:szCs w:val="28"/>
        </w:rPr>
        <w:br/>
      </w:r>
      <w:bookmarkEnd w:id="0"/>
    </w:p>
    <w:p w:rsidR="00CD06AE" w:rsidRDefault="00827529" w:rsidP="005C2DE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" w:name="sub_100"/>
      <w:r w:rsidRPr="00276574">
        <w:rPr>
          <w:rFonts w:ascii="Times New Roman" w:hAnsi="Times New Roman" w:cs="Times New Roman"/>
          <w:sz w:val="28"/>
          <w:szCs w:val="28"/>
        </w:rPr>
        <w:t>I. Основные положения</w:t>
      </w:r>
      <w:bookmarkEnd w:id="1"/>
    </w:p>
    <w:p w:rsidR="005C2DEA" w:rsidRPr="005C2DEA" w:rsidRDefault="005C2DEA" w:rsidP="005C2DEA"/>
    <w:p w:rsidR="00CD06AE" w:rsidRPr="007F19B1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sub_1"/>
      <w:r w:rsidRPr="007F19B1">
        <w:rPr>
          <w:rFonts w:ascii="Times New Roman" w:hAnsi="Times New Roman" w:cs="Times New Roman"/>
          <w:sz w:val="28"/>
          <w:szCs w:val="28"/>
        </w:rPr>
        <w:t xml:space="preserve">1. Настоящие Стандарты осуществления внутреннего государственного финансового контроля (далее - Стандарты) разработаны во исполнение </w:t>
      </w:r>
      <w:hyperlink r:id="rId4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3 ст. 269.2</w:t>
        </w:r>
      </w:hyperlink>
      <w:r w:rsidRPr="007F19B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соответствии с </w:t>
      </w:r>
      <w:r w:rsidR="00276574" w:rsidRPr="007F19B1">
        <w:rPr>
          <w:rFonts w:ascii="Times New Roman" w:hAnsi="Times New Roman" w:cs="Times New Roman"/>
          <w:sz w:val="28"/>
          <w:szCs w:val="28"/>
        </w:rPr>
        <w:t xml:space="preserve">Порядком осуществления финансовым органом Чеченской Республики полномочий по внутреннему государственному финансовому контролю, утвержденным постановлением </w:t>
      </w:r>
      <w:r w:rsidR="00276574" w:rsidRPr="007F19B1">
        <w:rPr>
          <w:rFonts w:ascii="Times New Roman" w:hAnsi="Times New Roman" w:cs="Times New Roman"/>
          <w:bCs/>
          <w:sz w:val="28"/>
          <w:szCs w:val="28"/>
        </w:rPr>
        <w:t xml:space="preserve">Правительства Чеченской Республики от 20.11.2014г. № 210 </w:t>
      </w:r>
      <w:r w:rsidRPr="007F19B1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CD06AE" w:rsidRPr="007F19B1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" w:name="sub_2"/>
      <w:bookmarkEnd w:id="2"/>
      <w:r w:rsidRPr="007F19B1">
        <w:rPr>
          <w:rFonts w:ascii="Times New Roman" w:hAnsi="Times New Roman" w:cs="Times New Roman"/>
          <w:sz w:val="28"/>
          <w:szCs w:val="28"/>
        </w:rPr>
        <w:t xml:space="preserve">2. Внутренний государственный финансовый контроль осуществляется </w:t>
      </w:r>
      <w:hyperlink r:id="rId5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министерством финансов</w:t>
        </w:r>
      </w:hyperlink>
      <w:r w:rsidR="00276574" w:rsidRPr="007F19B1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7F19B1">
        <w:rPr>
          <w:rFonts w:ascii="Times New Roman" w:hAnsi="Times New Roman" w:cs="Times New Roman"/>
          <w:sz w:val="28"/>
          <w:szCs w:val="28"/>
        </w:rPr>
        <w:t xml:space="preserve"> (далее - орган внутреннего государственного финансового контроля).</w:t>
      </w:r>
    </w:p>
    <w:p w:rsidR="00CD06AE" w:rsidRPr="007F19B1" w:rsidRDefault="00827529" w:rsidP="005C2DE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4" w:name="sub_3"/>
      <w:bookmarkEnd w:id="3"/>
      <w:r w:rsidRPr="007F19B1">
        <w:rPr>
          <w:rFonts w:ascii="Times New Roman" w:hAnsi="Times New Roman" w:cs="Times New Roman"/>
          <w:sz w:val="28"/>
          <w:szCs w:val="28"/>
        </w:rPr>
        <w:t xml:space="preserve">3. Понятия и термины, используемые настоящими Стандартами, применяются в значениях, определенных </w:t>
      </w:r>
      <w:hyperlink r:id="rId6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7F19B1">
        <w:rPr>
          <w:rFonts w:ascii="Times New Roman" w:hAnsi="Times New Roman" w:cs="Times New Roman"/>
          <w:sz w:val="28"/>
          <w:szCs w:val="28"/>
        </w:rPr>
        <w:t>РоссийскойФедерации и</w:t>
      </w:r>
      <w:hyperlink r:id="rId7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Порядком</w:t>
        </w:r>
      </w:hyperlink>
      <w:r w:rsidRPr="007F19B1">
        <w:rPr>
          <w:rFonts w:ascii="Times New Roman" w:hAnsi="Times New Roman" w:cs="Times New Roman"/>
          <w:b/>
          <w:sz w:val="28"/>
          <w:szCs w:val="28"/>
        </w:rPr>
        <w:t>.</w:t>
      </w:r>
    </w:p>
    <w:p w:rsidR="00CD06AE" w:rsidRPr="007F19B1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sub_4"/>
      <w:bookmarkEnd w:id="4"/>
      <w:r w:rsidRPr="007F19B1">
        <w:rPr>
          <w:rFonts w:ascii="Times New Roman" w:hAnsi="Times New Roman" w:cs="Times New Roman"/>
          <w:sz w:val="28"/>
          <w:szCs w:val="28"/>
        </w:rPr>
        <w:t xml:space="preserve">4. Стандарты определяют основные принципы и единые требования к осуществлению органом внутреннего государственного финансового контроля </w:t>
      </w:r>
      <w:r w:rsidR="000D4595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Pr="007F19B1">
        <w:rPr>
          <w:rFonts w:ascii="Times New Roman" w:hAnsi="Times New Roman" w:cs="Times New Roman"/>
          <w:sz w:val="28"/>
          <w:szCs w:val="28"/>
        </w:rPr>
        <w:t xml:space="preserve">полномочий </w:t>
      </w:r>
      <w:proofErr w:type="gramStart"/>
      <w:r w:rsidRPr="007F19B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F19B1">
        <w:rPr>
          <w:rFonts w:ascii="Times New Roman" w:hAnsi="Times New Roman" w:cs="Times New Roman"/>
          <w:sz w:val="28"/>
          <w:szCs w:val="28"/>
        </w:rPr>
        <w:t>: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" w:name="sub_43"/>
      <w:bookmarkEnd w:id="5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B7470A">
        <w:rPr>
          <w:rFonts w:ascii="Times New Roman" w:hAnsi="Times New Roman" w:cs="Times New Roman"/>
          <w:sz w:val="28"/>
          <w:szCs w:val="28"/>
        </w:rPr>
        <w:t>контрол</w:t>
      </w:r>
      <w:r w:rsidR="000D4595">
        <w:rPr>
          <w:rFonts w:ascii="Times New Roman" w:hAnsi="Times New Roman" w:cs="Times New Roman"/>
          <w:sz w:val="28"/>
          <w:szCs w:val="28"/>
        </w:rPr>
        <w:t>ю</w:t>
      </w:r>
      <w:r w:rsidRPr="00B7470A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B7470A">
        <w:rPr>
          <w:rFonts w:ascii="Times New Roman" w:hAnsi="Times New Roman" w:cs="Times New Roman"/>
          <w:sz w:val="28"/>
          <w:szCs w:val="28"/>
        </w:rPr>
        <w:t xml:space="preserve"> соблюдением бюджетного законодательства РоссийскойФедерации, регулирующего бюджетные правоотношения;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б) контрол</w:t>
      </w:r>
      <w:r w:rsidR="000D4595">
        <w:rPr>
          <w:rFonts w:ascii="Times New Roman" w:hAnsi="Times New Roman" w:cs="Times New Roman"/>
          <w:sz w:val="28"/>
          <w:szCs w:val="28"/>
        </w:rPr>
        <w:t>ю</w:t>
      </w:r>
      <w:r w:rsidRPr="00B7470A">
        <w:rPr>
          <w:rFonts w:ascii="Times New Roman" w:hAnsi="Times New Roman" w:cs="Times New Roman"/>
          <w:sz w:val="28"/>
          <w:szCs w:val="28"/>
        </w:rPr>
        <w:t xml:space="preserve"> за полнотой и достоверностью отчетности о реализациигосударственных (муниципальных) программ, в том числе отчетности обисполнении государственных (муниципальных) заданий (контроль заполнотой и достоверностью отчетности о реализации муниципальных программ имуниципальных заданий осуществляется на основании соглашений</w:t>
      </w:r>
      <w:proofErr w:type="gramStart"/>
      <w:r w:rsidRPr="00B7470A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B7470A">
        <w:rPr>
          <w:rFonts w:ascii="Times New Roman" w:hAnsi="Times New Roman" w:cs="Times New Roman"/>
          <w:sz w:val="28"/>
          <w:szCs w:val="28"/>
        </w:rPr>
        <w:t>аключаемых муниципальными образованиями с финансовым органом);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в) контрол</w:t>
      </w:r>
      <w:r w:rsidR="000D4595">
        <w:rPr>
          <w:rFonts w:ascii="Times New Roman" w:hAnsi="Times New Roman" w:cs="Times New Roman"/>
          <w:sz w:val="28"/>
          <w:szCs w:val="28"/>
        </w:rPr>
        <w:t>ю</w:t>
      </w:r>
      <w:r w:rsidRPr="00B7470A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 и услуг для обеспечениягосударственных нужд Чеченской Республики, предусмотренный частью 8статьи 99 Федерального закона от 5 апреля 2013 года № 44-ФЗ</w:t>
      </w:r>
      <w:proofErr w:type="gramStart"/>
      <w:r w:rsidRPr="00B7470A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B7470A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дляобеспечения государственных и муниципальных нужд»;</w:t>
      </w:r>
    </w:p>
    <w:p w:rsid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г) контрол</w:t>
      </w:r>
      <w:r w:rsidR="00E846BA">
        <w:rPr>
          <w:rFonts w:ascii="Times New Roman" w:hAnsi="Times New Roman" w:cs="Times New Roman"/>
          <w:sz w:val="28"/>
          <w:szCs w:val="28"/>
        </w:rPr>
        <w:t>ю</w:t>
      </w:r>
      <w:r w:rsidRPr="00B7470A">
        <w:rPr>
          <w:rFonts w:ascii="Times New Roman" w:hAnsi="Times New Roman" w:cs="Times New Roman"/>
          <w:sz w:val="28"/>
          <w:szCs w:val="28"/>
        </w:rPr>
        <w:t xml:space="preserve"> за использованием специализированными некоммерческимиорганизациями, которые осуществляют деятельность, направленную наобеспечение проведения капитального ремонта общего имущества вмногоквартирн</w:t>
      </w:r>
      <w:bookmarkStart w:id="7" w:name="_GoBack"/>
      <w:bookmarkEnd w:id="7"/>
      <w:r w:rsidRPr="00B7470A">
        <w:rPr>
          <w:rFonts w:ascii="Times New Roman" w:hAnsi="Times New Roman" w:cs="Times New Roman"/>
          <w:sz w:val="28"/>
          <w:szCs w:val="28"/>
        </w:rPr>
        <w:t>ых домах (далее - региональный оператор), средств</w:t>
      </w:r>
      <w:proofErr w:type="gramStart"/>
      <w:r w:rsidRPr="00B7470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B7470A">
        <w:rPr>
          <w:rFonts w:ascii="Times New Roman" w:hAnsi="Times New Roman" w:cs="Times New Roman"/>
          <w:sz w:val="28"/>
          <w:szCs w:val="28"/>
        </w:rPr>
        <w:t>олученных из республиканского бюджета.</w:t>
      </w:r>
    </w:p>
    <w:p w:rsidR="00975309" w:rsidRPr="00975309" w:rsidRDefault="00975309" w:rsidP="005C2DEA">
      <w:pPr>
        <w:ind w:firstLine="567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7530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4.1. Деятельность по контролю осуществляется в отношении следующих </w:t>
      </w:r>
      <w:r w:rsidRPr="0097530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объектов внутреннего государственного финансового контроля (далее - объекты контроля):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sub_5"/>
      <w:bookmarkEnd w:id="6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7470A">
        <w:rPr>
          <w:rFonts w:ascii="Times New Roman" w:hAnsi="Times New Roman" w:cs="Times New Roman"/>
          <w:sz w:val="28"/>
          <w:szCs w:val="28"/>
        </w:rPr>
        <w:t>главные распорядители (распорядители, получатели) средствреспубликанского бюджета, главные администраторы (администраторы</w:t>
      </w:r>
      <w:proofErr w:type="gramStart"/>
      <w:r w:rsidRPr="00B7470A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B7470A">
        <w:rPr>
          <w:rFonts w:ascii="Times New Roman" w:hAnsi="Times New Roman" w:cs="Times New Roman"/>
          <w:sz w:val="28"/>
          <w:szCs w:val="28"/>
        </w:rPr>
        <w:t>оходов республиканского бюджета, главные администраторы (администраторы)источников финансирования дефицита республиканского бюджета;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б) финансовые органы муниципальных образований в ЧеченскойРеспублике, главные распорядители (распорядители) и получатели средствбюджетов муниципальных образований в Чеченской Республике, которымпредоставлены межбюджетные трансферты из республиканского бюджета, -в части соблюдения ими целей и условий предоставления межбюджетныхтрансфертов, бюджетных кредитов, предоставленных из республиканскогобюджета;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в) государственные учреждения Чеченской Республики;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г) государственные унитарные предприятия Чеченской Республики;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д) хозяйственные товарищества и общества с участием ЧеченскойРеспублики в их уставных (складочных) капиталах, а также коммерческиеорганизации с долей (вкладом) таких товариществ и обществ в их уставных(складочных) капиталах;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е) юридические лица (за исключением государственных (муниципальных</w:t>
      </w:r>
      <w:proofErr w:type="gramStart"/>
      <w:r w:rsidRPr="00B7470A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B7470A">
        <w:rPr>
          <w:rFonts w:ascii="Times New Roman" w:hAnsi="Times New Roman" w:cs="Times New Roman"/>
          <w:sz w:val="28"/>
          <w:szCs w:val="28"/>
        </w:rPr>
        <w:t>чреждений, государственных (муниципальных) унитарных предприятий,хозяйственных товариществ и обществ с участием Чеченской Республики вих уставных (складочных) капиталах, а также коммерческих организаций сдолей (вкладом) таких товариществ и обществ в их уставных (складочных)капиталах)), индивидуальные предприниматели, физические лица в частисоблюдения ими условий договоров (соглашений) о предоставлении средствиз республиканского бюджета, договоров (соглашений) о предоставлениигосударственных гарантий Чеченской Республики;</w:t>
      </w:r>
    </w:p>
    <w:p w:rsidR="00B7470A" w:rsidRP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ж) органы управления Территориального фонда обязательногомедицинского страхования Чеченской Республики, в части расходованиясредств из республиканского бюджета;</w:t>
      </w:r>
    </w:p>
    <w:p w:rsidR="00B7470A" w:rsidRDefault="00B7470A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7470A">
        <w:rPr>
          <w:rFonts w:ascii="Times New Roman" w:hAnsi="Times New Roman" w:cs="Times New Roman"/>
          <w:sz w:val="28"/>
          <w:szCs w:val="28"/>
        </w:rPr>
        <w:t>з) региональный оператор.</w:t>
      </w:r>
    </w:p>
    <w:p w:rsid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F19B1">
        <w:rPr>
          <w:rFonts w:ascii="Times New Roman" w:hAnsi="Times New Roman" w:cs="Times New Roman"/>
          <w:sz w:val="28"/>
          <w:szCs w:val="28"/>
        </w:rPr>
        <w:t>5. Под Стандартами в настоящем документе понимаются унифицированные требования к правилам и процедурам осуществления деятельности по внутреннему государственному финансовому контролю (далее - деятельность по контролю), определяющие качество, эффективность и результативность контрольных мероприятий, а также обеспечивающие целостность, взаимосвязанность, последовательность и объективность деятельности по контролю, осуществляемой органом внутреннего государственного финансового контроля.</w:t>
      </w:r>
      <w:bookmarkStart w:id="9" w:name="sub_200"/>
      <w:bookmarkEnd w:id="8"/>
    </w:p>
    <w:p w:rsidR="005C2DEA" w:rsidRDefault="005C2DEA" w:rsidP="005C2DEA">
      <w:pPr>
        <w:pStyle w:val="1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D06AE" w:rsidRDefault="00827529" w:rsidP="005C2DEA">
      <w:pPr>
        <w:pStyle w:val="1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>II. Стандарты</w:t>
      </w:r>
      <w:bookmarkEnd w:id="9"/>
    </w:p>
    <w:p w:rsidR="005C2DEA" w:rsidRPr="005C2DEA" w:rsidRDefault="005C2DEA" w:rsidP="005C2DEA"/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" w:name="sub_6"/>
      <w:r w:rsidRPr="00276574">
        <w:rPr>
          <w:rFonts w:ascii="Times New Roman" w:hAnsi="Times New Roman" w:cs="Times New Roman"/>
          <w:sz w:val="28"/>
          <w:szCs w:val="28"/>
        </w:rPr>
        <w:t xml:space="preserve">6. </w:t>
      </w:r>
      <w:r w:rsidR="00276574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1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Законность деятельности органа внутреннего государственного финансового контроля</w:t>
      </w:r>
      <w:r w:rsidR="00975309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" w:name="sub_61"/>
      <w:bookmarkEnd w:id="10"/>
      <w:r w:rsidRPr="00276574">
        <w:rPr>
          <w:rFonts w:ascii="Times New Roman" w:hAnsi="Times New Roman" w:cs="Times New Roman"/>
          <w:sz w:val="28"/>
          <w:szCs w:val="28"/>
        </w:rPr>
        <w:t xml:space="preserve">6.1. Стандарт 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="00975309" w:rsidRPr="00276574">
        <w:rPr>
          <w:rFonts w:ascii="Times New Roman" w:hAnsi="Times New Roman" w:cs="Times New Roman"/>
          <w:sz w:val="28"/>
          <w:szCs w:val="28"/>
        </w:rPr>
        <w:t xml:space="preserve">Законность </w:t>
      </w:r>
      <w:r w:rsidRPr="00276574">
        <w:rPr>
          <w:rFonts w:ascii="Times New Roman" w:hAnsi="Times New Roman" w:cs="Times New Roman"/>
          <w:sz w:val="28"/>
          <w:szCs w:val="28"/>
        </w:rPr>
        <w:t xml:space="preserve">деятельности органа внутреннего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государственного финансового контроля</w:t>
      </w:r>
      <w:r w:rsidR="00975309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требования к организации деятельности органа внутреннего государственного финансового контроля и его должностных лиц, обеспечивающая правомерность и эффективность деятельности по контролю.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" w:name="sub_62"/>
      <w:bookmarkEnd w:id="11"/>
      <w:r w:rsidRPr="00276574">
        <w:rPr>
          <w:rFonts w:ascii="Times New Roman" w:hAnsi="Times New Roman" w:cs="Times New Roman"/>
          <w:sz w:val="28"/>
          <w:szCs w:val="28"/>
        </w:rPr>
        <w:t xml:space="preserve">6.2. Под законностью деятельности органа внутреннего государственного финансового контроля понимается обязанность должностных лиц органа внутреннего государственного финансового контроля при осуществлении деятельности по контролю выполнять свои функции и полномочия в точном соответствии с нормами и правилами, установленными </w:t>
      </w:r>
      <w:hyperlink r:id="rId8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законодательством </w:t>
      </w:r>
      <w:r w:rsidR="0027657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" w:name="sub_63"/>
      <w:bookmarkEnd w:id="12"/>
      <w:r w:rsidRPr="00276574">
        <w:rPr>
          <w:rFonts w:ascii="Times New Roman" w:hAnsi="Times New Roman" w:cs="Times New Roman"/>
          <w:sz w:val="28"/>
          <w:szCs w:val="28"/>
        </w:rPr>
        <w:t>6.3. Должностными лицами органа внутреннего государственного финансового контроля, осуществляющими деятельность по контролю, являются: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" w:name="sub_631"/>
      <w:bookmarkEnd w:id="13"/>
      <w:r w:rsidRPr="00276574">
        <w:rPr>
          <w:rFonts w:ascii="Times New Roman" w:hAnsi="Times New Roman" w:cs="Times New Roman"/>
          <w:sz w:val="28"/>
          <w:szCs w:val="28"/>
        </w:rPr>
        <w:t>руководитель органа внутреннего государственного финансового контроля (далее - руководитель);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" w:name="sub_632"/>
      <w:bookmarkEnd w:id="14"/>
      <w:r w:rsidRPr="00276574">
        <w:rPr>
          <w:rFonts w:ascii="Times New Roman" w:hAnsi="Times New Roman" w:cs="Times New Roman"/>
          <w:sz w:val="28"/>
          <w:szCs w:val="28"/>
        </w:rPr>
        <w:t>заместитель руководителя органа внутреннего государственного финансового контроля, в обязанность которого входят вопросы внутреннего государственного финансового контроля (далее - заместитель руководителя);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" w:name="sub_633"/>
      <w:bookmarkEnd w:id="15"/>
      <w:r w:rsidRPr="00276574">
        <w:rPr>
          <w:rFonts w:ascii="Times New Roman" w:hAnsi="Times New Roman" w:cs="Times New Roman"/>
          <w:sz w:val="28"/>
          <w:szCs w:val="28"/>
        </w:rPr>
        <w:t>начальник, заместитель начальника структурного подразделения органа внутреннего государственного финансового контроля, на которое возложено осуществление внутреннего государственного финансового контроля (далее - начальник (заместитель начальника) структурного подразделения);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" w:name="sub_634"/>
      <w:bookmarkEnd w:id="16"/>
      <w:r w:rsidRPr="00276574">
        <w:rPr>
          <w:rFonts w:ascii="Times New Roman" w:hAnsi="Times New Roman" w:cs="Times New Roman"/>
          <w:sz w:val="28"/>
          <w:szCs w:val="28"/>
        </w:rPr>
        <w:t xml:space="preserve">государственные гражданские служащие </w:t>
      </w:r>
      <w:r w:rsidR="0027657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, замещающие должности в структурном подразделении органа внутреннего государственного финансового контроля, на которое возложено осуществление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" w:name="sub_64"/>
      <w:bookmarkEnd w:id="17"/>
      <w:r w:rsidRPr="00276574">
        <w:rPr>
          <w:rFonts w:ascii="Times New Roman" w:hAnsi="Times New Roman" w:cs="Times New Roman"/>
          <w:sz w:val="28"/>
          <w:szCs w:val="28"/>
        </w:rPr>
        <w:t>6.4. Должностные лица, имеют право: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sub_641"/>
      <w:bookmarkEnd w:id="18"/>
      <w:r w:rsidRPr="00276574">
        <w:rPr>
          <w:rFonts w:ascii="Times New Roman" w:hAnsi="Times New Roman" w:cs="Times New Roman"/>
          <w:sz w:val="28"/>
          <w:szCs w:val="28"/>
        </w:rPr>
        <w:t xml:space="preserve">запрашивать и получать на основании мотивированного запроса в письменной форме информацию, документы и материалы от органов государственной власти </w:t>
      </w:r>
      <w:r w:rsidR="0027657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муниципальных образований </w:t>
      </w:r>
      <w:r w:rsidR="0027657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, а также от организаций, граждан, общественных объединений и должностных лиц, необходимые для осуществления полномочий органа внутреннего государственного финансового контроля при проведении контрольного мероприятия;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" w:name="sub_642"/>
      <w:bookmarkEnd w:id="19"/>
      <w:r w:rsidRPr="00276574">
        <w:rPr>
          <w:rFonts w:ascii="Times New Roman" w:hAnsi="Times New Roman" w:cs="Times New Roman"/>
          <w:sz w:val="28"/>
          <w:szCs w:val="28"/>
        </w:rPr>
        <w:t>запрашивать и получать от объектов контроля и их должностных лиц объяснения, в том числе письменные, информацию и материалы по вопросам, возникающим в ходе проведения контрольного мероприятия, документы и заверенные копии документов, необходимых для проведения контрольных действий;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" w:name="sub_643"/>
      <w:bookmarkEnd w:id="20"/>
      <w:proofErr w:type="gramStart"/>
      <w:r w:rsidRPr="00276574">
        <w:rPr>
          <w:rFonts w:ascii="Times New Roman" w:hAnsi="Times New Roman" w:cs="Times New Roman"/>
          <w:sz w:val="28"/>
          <w:szCs w:val="28"/>
        </w:rPr>
        <w:t xml:space="preserve">при осуществлении плановых и внеплановых выездных проверок (ревизий) беспрепятственно по предъявлении служебных удостоверений и копии приказа органа внутреннего государственного финансового контроля (далее - приказ) о проведении выездной проверки (ревизии) посещать помещения и территории, в которых располагаются объекты контроля, в отношении которых осуществляется проверка (ревизия), требовать предъявления поставленных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товаров, результатов выполненных работ, оказанных услуг;</w:t>
      </w:r>
      <w:proofErr w:type="gramEnd"/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" w:name="sub_644"/>
      <w:bookmarkEnd w:id="21"/>
      <w:r w:rsidRPr="00276574">
        <w:rPr>
          <w:rFonts w:ascii="Times New Roman" w:hAnsi="Times New Roman" w:cs="Times New Roman"/>
          <w:sz w:val="28"/>
          <w:szCs w:val="28"/>
        </w:rPr>
        <w:t>проводить экспертизы, необходимые при осуществлении контрольных мероприятий, и (или) привлекать независимых экспертов для проведения таких экспертиз;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" w:name="sub_645"/>
      <w:bookmarkEnd w:id="22"/>
      <w:proofErr w:type="gramStart"/>
      <w:r w:rsidRPr="00276574">
        <w:rPr>
          <w:rFonts w:ascii="Times New Roman" w:hAnsi="Times New Roman" w:cs="Times New Roman"/>
          <w:sz w:val="28"/>
          <w:szCs w:val="28"/>
        </w:rPr>
        <w:t xml:space="preserve">выдавать представления, предписания об устранении выявленных нарушении в случаях и порядке, предусмотренных </w:t>
      </w:r>
      <w:hyperlink r:id="rId9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Российской Федерации;</w:t>
      </w:r>
      <w:proofErr w:type="gramEnd"/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sub_646"/>
      <w:bookmarkEnd w:id="23"/>
      <w:r w:rsidRPr="00276574">
        <w:rPr>
          <w:rFonts w:ascii="Times New Roman" w:hAnsi="Times New Roman" w:cs="Times New Roman"/>
          <w:sz w:val="28"/>
          <w:szCs w:val="28"/>
        </w:rPr>
        <w:t xml:space="preserve">направлять уведомления о применении бюджетных мер принуждения в случаях и порядке, предусмотренных </w:t>
      </w:r>
      <w:hyperlink r:id="rId10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5" w:name="sub_647"/>
      <w:bookmarkEnd w:id="24"/>
      <w:r w:rsidRPr="00276574">
        <w:rPr>
          <w:rFonts w:ascii="Times New Roman" w:hAnsi="Times New Roman" w:cs="Times New Roman"/>
          <w:sz w:val="28"/>
          <w:szCs w:val="28"/>
        </w:rPr>
        <w:t xml:space="preserve">осуществлять производство по делам об административных правонарушениях в порядке, установленном </w:t>
      </w:r>
      <w:hyperlink r:id="rId11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6" w:name="sub_648"/>
      <w:bookmarkEnd w:id="25"/>
      <w:r w:rsidRPr="00276574">
        <w:rPr>
          <w:rFonts w:ascii="Times New Roman" w:hAnsi="Times New Roman" w:cs="Times New Roman"/>
          <w:sz w:val="28"/>
          <w:szCs w:val="28"/>
        </w:rPr>
        <w:t xml:space="preserve">обращаться в суд с исковыми заявлениями о возмещении ущерба, причиненного </w:t>
      </w:r>
      <w:r w:rsidR="00276574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Pr="00276574">
        <w:rPr>
          <w:rFonts w:ascii="Times New Roman" w:hAnsi="Times New Roman" w:cs="Times New Roman"/>
          <w:sz w:val="28"/>
          <w:szCs w:val="28"/>
        </w:rPr>
        <w:t xml:space="preserve">нарушением </w:t>
      </w:r>
      <w:hyperlink r:id="rId12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 в сфере бюджетных правоотношений.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7" w:name="sub_65"/>
      <w:bookmarkEnd w:id="26"/>
      <w:r w:rsidRPr="00276574">
        <w:rPr>
          <w:rFonts w:ascii="Times New Roman" w:hAnsi="Times New Roman" w:cs="Times New Roman"/>
          <w:sz w:val="28"/>
          <w:szCs w:val="28"/>
        </w:rPr>
        <w:t xml:space="preserve">6.5. При осуществлении деятельности по контролю в отношении расходов </w:t>
      </w:r>
      <w:r w:rsidR="00AD57DA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276574">
        <w:rPr>
          <w:rFonts w:ascii="Times New Roman" w:hAnsi="Times New Roman" w:cs="Times New Roman"/>
          <w:sz w:val="28"/>
          <w:szCs w:val="28"/>
        </w:rPr>
        <w:t xml:space="preserve"> бюджета, связанных с осуществлением закупок для обеспечения нужд </w:t>
      </w:r>
      <w:r w:rsidR="00AD57D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 xml:space="preserve">, в рамках одного контрольного мероприятия могут быть реализованы полномочия по внутреннему государственному финансовому контролю в сфере бюджетных правоотношений и в сфере закупок для государственных нужд </w:t>
      </w:r>
      <w:r w:rsidR="0027657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8" w:name="sub_7"/>
      <w:bookmarkEnd w:id="27"/>
      <w:r w:rsidRPr="00276574">
        <w:rPr>
          <w:rFonts w:ascii="Times New Roman" w:hAnsi="Times New Roman" w:cs="Times New Roman"/>
          <w:sz w:val="28"/>
          <w:szCs w:val="28"/>
        </w:rPr>
        <w:t xml:space="preserve">7. </w:t>
      </w:r>
      <w:r w:rsidR="00276574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2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Ответственность и обязанности в деятельности по контролю</w:t>
      </w:r>
      <w:r w:rsidR="00975309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9" w:name="sub_71"/>
      <w:bookmarkEnd w:id="28"/>
      <w:r w:rsidRPr="00276574">
        <w:rPr>
          <w:rFonts w:ascii="Times New Roman" w:hAnsi="Times New Roman" w:cs="Times New Roman"/>
          <w:sz w:val="28"/>
          <w:szCs w:val="28"/>
        </w:rPr>
        <w:t xml:space="preserve">7.1. Стандарт 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Ответственность и обязанности в деятельности по контролю</w:t>
      </w:r>
      <w:r w:rsidR="00975309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требования к организации деятельности органа внутреннего государственного финансового контроля и его должностных лиц, осуществляющих деятельность по контролю.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0" w:name="sub_72"/>
      <w:bookmarkEnd w:id="29"/>
      <w:r w:rsidRPr="00276574">
        <w:rPr>
          <w:rFonts w:ascii="Times New Roman" w:hAnsi="Times New Roman" w:cs="Times New Roman"/>
          <w:sz w:val="28"/>
          <w:szCs w:val="28"/>
        </w:rPr>
        <w:t xml:space="preserve">7.2. Ответственность за качество проводимых контрольных мероприятий, достоверность информации и выводов, содержащихся в актах проверок (ревизий), заключениях по результатам обследования, их соответствие </w:t>
      </w:r>
      <w:hyperlink r:id="rId13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законодательству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Федерации, наличие и правильность выполненных расчетов несут должностные лица органа внутреннего государственного финансового контроля в соответствии с действующим законодательством Российской Федерации.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1" w:name="sub_73"/>
      <w:bookmarkEnd w:id="30"/>
      <w:r w:rsidRPr="00276574">
        <w:rPr>
          <w:rFonts w:ascii="Times New Roman" w:hAnsi="Times New Roman" w:cs="Times New Roman"/>
          <w:sz w:val="28"/>
          <w:szCs w:val="28"/>
        </w:rPr>
        <w:t>7.3. При осуществлении деятельности по контролю должностные лица органа внутреннего государственного финансового контроля обязаны: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2" w:name="sub_731"/>
      <w:bookmarkEnd w:id="31"/>
      <w:r w:rsidRPr="00276574"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с </w:t>
      </w:r>
      <w:hyperlink r:id="rId14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полномочия по предупреждению, выявлению и пресечению нарушений в установленной сфере деятельности;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3" w:name="sub_732"/>
      <w:bookmarkEnd w:id="32"/>
      <w:r w:rsidRPr="00276574">
        <w:rPr>
          <w:rFonts w:ascii="Times New Roman" w:hAnsi="Times New Roman" w:cs="Times New Roman"/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4" w:name="sub_733"/>
      <w:bookmarkEnd w:id="33"/>
      <w:r w:rsidRPr="00276574">
        <w:rPr>
          <w:rFonts w:ascii="Times New Roman" w:hAnsi="Times New Roman" w:cs="Times New Roman"/>
          <w:sz w:val="28"/>
          <w:szCs w:val="28"/>
        </w:rPr>
        <w:t>проводить контрольные мероприятия в соответствии с настоящим</w:t>
      </w:r>
      <w:r w:rsidR="000D187A">
        <w:rPr>
          <w:rFonts w:ascii="Times New Roman" w:hAnsi="Times New Roman" w:cs="Times New Roman"/>
          <w:sz w:val="28"/>
          <w:szCs w:val="28"/>
        </w:rPr>
        <w:t>иСтандартами</w:t>
      </w:r>
      <w:r w:rsidRPr="00276574">
        <w:rPr>
          <w:rFonts w:ascii="Times New Roman" w:hAnsi="Times New Roman" w:cs="Times New Roman"/>
          <w:sz w:val="28"/>
          <w:szCs w:val="28"/>
        </w:rPr>
        <w:t>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5" w:name="sub_734"/>
      <w:bookmarkEnd w:id="34"/>
      <w:r w:rsidRPr="00276574">
        <w:rPr>
          <w:rFonts w:ascii="Times New Roman" w:hAnsi="Times New Roman" w:cs="Times New Roman"/>
          <w:sz w:val="28"/>
          <w:szCs w:val="28"/>
        </w:rPr>
        <w:t xml:space="preserve">знакомить руководителя (уполномоченное должностное лицо) объекта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контроля (далее - представитель объекта контроля) с копией приказа о проведении контрольного мероприятия, решением о продлении срока, приостановлении (возобновлении) контрольного мероприятия, а также с результатами контрольных мероприятий;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6" w:name="sub_735"/>
      <w:bookmarkEnd w:id="35"/>
      <w:r w:rsidRPr="00276574">
        <w:rPr>
          <w:rFonts w:ascii="Times New Roman" w:hAnsi="Times New Roman" w:cs="Times New Roman"/>
          <w:sz w:val="28"/>
          <w:szCs w:val="28"/>
        </w:rPr>
        <w:t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7" w:name="sub_8"/>
      <w:bookmarkEnd w:id="36"/>
      <w:r w:rsidRPr="00276574">
        <w:rPr>
          <w:rFonts w:ascii="Times New Roman" w:hAnsi="Times New Roman" w:cs="Times New Roman"/>
          <w:sz w:val="28"/>
          <w:szCs w:val="28"/>
        </w:rPr>
        <w:t xml:space="preserve">8. </w:t>
      </w:r>
      <w:r w:rsidR="00276574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3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Конфиденциальность деятельности органа внутреннего государственного финансового контроля</w:t>
      </w:r>
      <w:r w:rsidR="00975309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8" w:name="sub_81"/>
      <w:bookmarkEnd w:id="37"/>
      <w:r w:rsidRPr="00276574">
        <w:rPr>
          <w:rFonts w:ascii="Times New Roman" w:hAnsi="Times New Roman" w:cs="Times New Roman"/>
          <w:sz w:val="28"/>
          <w:szCs w:val="28"/>
        </w:rPr>
        <w:t>8.1. Стандарт "Конфиденциальность деятельности органа внутреннего государственного финансового контроля" определяет требования к организации деятельности органа внутреннего государственного финансового контроля, обеспечивающей конфиденциальность и сохранность информации, полученной при осуществлении деятельности по контролю.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9" w:name="sub_82"/>
      <w:bookmarkEnd w:id="38"/>
      <w:r w:rsidRPr="00276574">
        <w:rPr>
          <w:rFonts w:ascii="Times New Roman" w:hAnsi="Times New Roman" w:cs="Times New Roman"/>
          <w:sz w:val="28"/>
          <w:szCs w:val="28"/>
        </w:rPr>
        <w:t xml:space="preserve">8.2. Орган внутреннего государственного финансового контроля и его должностные лица обязаны не разглашать информацию, составляющую </w:t>
      </w:r>
      <w:hyperlink r:id="rId15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коммерческую</w:t>
        </w:r>
      </w:hyperlink>
      <w:r w:rsidRPr="00276574">
        <w:rPr>
          <w:rFonts w:ascii="Times New Roman" w:hAnsi="Times New Roman" w:cs="Times New Roman"/>
          <w:sz w:val="28"/>
          <w:szCs w:val="28"/>
        </w:rPr>
        <w:t>, служебную, иную охраняемую законом тайну, полученную в ходе проведения контрольного мероприятия, за исключением случаев, установленных законодательством Российской Федерации.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0" w:name="sub_83"/>
      <w:bookmarkEnd w:id="39"/>
      <w:r w:rsidRPr="00276574">
        <w:rPr>
          <w:rFonts w:ascii="Times New Roman" w:hAnsi="Times New Roman" w:cs="Times New Roman"/>
          <w:sz w:val="28"/>
          <w:szCs w:val="28"/>
        </w:rPr>
        <w:t>8.3. Информация, получаемая органом внутреннего государственного финансового контроля при осуществлении деятельности по контролю, подлежит использованию органом внутреннего государственного финансового контроля и его должностными лицами только для выполнения возложенных на них функций.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1" w:name="sub_9"/>
      <w:bookmarkEnd w:id="40"/>
      <w:r w:rsidRPr="00276574">
        <w:rPr>
          <w:rFonts w:ascii="Times New Roman" w:hAnsi="Times New Roman" w:cs="Times New Roman"/>
          <w:sz w:val="28"/>
          <w:szCs w:val="28"/>
        </w:rPr>
        <w:t xml:space="preserve">9. </w:t>
      </w:r>
      <w:r w:rsidR="00276574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4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Планирование деятельности по контролю</w:t>
      </w:r>
      <w:r w:rsidR="00975309">
        <w:rPr>
          <w:rFonts w:ascii="Times New Roman" w:hAnsi="Times New Roman" w:cs="Times New Roman"/>
          <w:sz w:val="28"/>
          <w:szCs w:val="28"/>
        </w:rPr>
        <w:t>»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2" w:name="sub_91"/>
      <w:bookmarkEnd w:id="41"/>
      <w:r w:rsidRPr="00276574">
        <w:rPr>
          <w:rFonts w:ascii="Times New Roman" w:hAnsi="Times New Roman" w:cs="Times New Roman"/>
          <w:sz w:val="28"/>
          <w:szCs w:val="28"/>
        </w:rPr>
        <w:t xml:space="preserve">9.1. Стандарт 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Планирование деятельности по контролю</w:t>
      </w:r>
      <w:r w:rsidR="00975309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требования к организации деятельности органа внутреннего государственного финансового контроля, обеспечивающей проведение планомерного, эффективного контроля с наименьшими затратами ресурсов.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3" w:name="sub_92"/>
      <w:bookmarkEnd w:id="42"/>
      <w:r w:rsidRPr="00276574">
        <w:rPr>
          <w:rFonts w:ascii="Times New Roman" w:hAnsi="Times New Roman" w:cs="Times New Roman"/>
          <w:sz w:val="28"/>
          <w:szCs w:val="28"/>
        </w:rPr>
        <w:t xml:space="preserve">9.2.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Деятельность по контролю подразделяется на плановую и внеплановую и осуществляется посредством проведения плановых и внеплановых проверок, а также проведения только в рамках полномочий органа внутреннего государственного финансового контроля в сфере бюджетных правоотношений плановых и внеплановых ревизий и обследований.</w:t>
      </w:r>
      <w:proofErr w:type="gramEnd"/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4" w:name="sub_921"/>
      <w:bookmarkEnd w:id="43"/>
      <w:r w:rsidRPr="00276574">
        <w:rPr>
          <w:rFonts w:ascii="Times New Roman" w:hAnsi="Times New Roman" w:cs="Times New Roman"/>
          <w:sz w:val="28"/>
          <w:szCs w:val="28"/>
        </w:rPr>
        <w:t xml:space="preserve">Проверки подразделяются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>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5" w:name="sub_922"/>
      <w:bookmarkEnd w:id="44"/>
      <w:r w:rsidRPr="00276574">
        <w:rPr>
          <w:rFonts w:ascii="Times New Roman" w:hAnsi="Times New Roman" w:cs="Times New Roman"/>
          <w:sz w:val="28"/>
          <w:szCs w:val="28"/>
        </w:rPr>
        <w:t>выездные;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6" w:name="sub_923"/>
      <w:bookmarkEnd w:id="45"/>
      <w:r w:rsidRPr="00276574">
        <w:rPr>
          <w:rFonts w:ascii="Times New Roman" w:hAnsi="Times New Roman" w:cs="Times New Roman"/>
          <w:sz w:val="28"/>
          <w:szCs w:val="28"/>
        </w:rPr>
        <w:t>камеральные;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7" w:name="sub_924"/>
      <w:bookmarkEnd w:id="46"/>
      <w:r w:rsidRPr="00276574">
        <w:rPr>
          <w:rFonts w:ascii="Times New Roman" w:hAnsi="Times New Roman" w:cs="Times New Roman"/>
          <w:sz w:val="28"/>
          <w:szCs w:val="28"/>
        </w:rPr>
        <w:t>встречные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8" w:name="sub_93"/>
      <w:bookmarkEnd w:id="47"/>
      <w:r w:rsidRPr="00276574">
        <w:rPr>
          <w:rFonts w:ascii="Times New Roman" w:hAnsi="Times New Roman" w:cs="Times New Roman"/>
          <w:sz w:val="28"/>
          <w:szCs w:val="28"/>
        </w:rPr>
        <w:t xml:space="preserve">9.3. Плановые контрольные мероприятия осуществляются на основании плана </w:t>
      </w:r>
      <w:r w:rsidR="00276574">
        <w:rPr>
          <w:rFonts w:ascii="Times New Roman" w:hAnsi="Times New Roman" w:cs="Times New Roman"/>
          <w:sz w:val="28"/>
          <w:szCs w:val="28"/>
        </w:rPr>
        <w:t>контрольно-ревизионной работы финансового органа</w:t>
      </w:r>
      <w:r w:rsidRPr="0027657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(далее - План). Формирование Плана осуществляется с учетом информации о планируемых (проводимых) иными государственными органами идентичных контрольных мероприятиях в целях исключения дублирования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деятельности по контролю.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9" w:name="sub_94"/>
      <w:bookmarkEnd w:id="48"/>
      <w:r w:rsidRPr="00276574">
        <w:rPr>
          <w:rFonts w:ascii="Times New Roman" w:hAnsi="Times New Roman" w:cs="Times New Roman"/>
          <w:sz w:val="28"/>
          <w:szCs w:val="28"/>
        </w:rPr>
        <w:t xml:space="preserve">9.4. План утверждается </w:t>
      </w:r>
      <w:r w:rsidR="00276574">
        <w:rPr>
          <w:rFonts w:ascii="Times New Roman" w:hAnsi="Times New Roman" w:cs="Times New Roman"/>
          <w:sz w:val="28"/>
          <w:szCs w:val="28"/>
        </w:rPr>
        <w:t>Председателем Правительства 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установленной формой ежегодно до </w:t>
      </w:r>
      <w:r w:rsidR="00276574">
        <w:rPr>
          <w:rFonts w:ascii="Times New Roman" w:hAnsi="Times New Roman" w:cs="Times New Roman"/>
          <w:sz w:val="28"/>
          <w:szCs w:val="28"/>
        </w:rPr>
        <w:t>25</w:t>
      </w:r>
      <w:r w:rsidRPr="00276574">
        <w:rPr>
          <w:rFonts w:ascii="Times New Roman" w:hAnsi="Times New Roman" w:cs="Times New Roman"/>
          <w:sz w:val="28"/>
          <w:szCs w:val="28"/>
        </w:rPr>
        <w:t xml:space="preserve"> декабря года, предшествующего очередному финансовому году.</w:t>
      </w:r>
    </w:p>
    <w:p w:rsidR="00F01DEA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0" w:name="sub_941"/>
      <w:bookmarkEnd w:id="49"/>
      <w:r w:rsidRPr="00276574">
        <w:rPr>
          <w:rFonts w:ascii="Times New Roman" w:hAnsi="Times New Roman" w:cs="Times New Roman"/>
          <w:sz w:val="28"/>
          <w:szCs w:val="28"/>
        </w:rPr>
        <w:t xml:space="preserve">В План включается следующая информация: </w:t>
      </w:r>
    </w:p>
    <w:p w:rsidR="00F01DEA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 xml:space="preserve">тема контрольного мероприятия; </w:t>
      </w:r>
    </w:p>
    <w:p w:rsidR="00F01DEA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 xml:space="preserve">наименование объекта контроля; 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>проверяемый период.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1" w:name="sub_95"/>
      <w:bookmarkEnd w:id="50"/>
      <w:r w:rsidRPr="00276574">
        <w:rPr>
          <w:rFonts w:ascii="Times New Roman" w:hAnsi="Times New Roman" w:cs="Times New Roman"/>
          <w:sz w:val="28"/>
          <w:szCs w:val="28"/>
        </w:rPr>
        <w:t xml:space="preserve">9.5. Плановые проверки в отношении одного из объектов контроля, указанных в </w:t>
      </w:r>
      <w:hyperlink w:anchor="sub_4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4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настоящих Стандартов, за исключением объектов контроля, указанных в </w:t>
      </w:r>
      <w:hyperlink w:anchor="sub_951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абзацах </w:t>
        </w:r>
        <w:r w:rsidR="007F19B1"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втором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952" w:history="1">
        <w:r w:rsidR="007F19B1"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третьем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пункта 4, и одной темы контрольного мероприятия проводятся органом внутреннего государственного финансового контроля не более одного раза в год.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2" w:name="sub_951"/>
      <w:bookmarkEnd w:id="51"/>
      <w:r w:rsidRPr="00276574">
        <w:rPr>
          <w:rFonts w:ascii="Times New Roman" w:hAnsi="Times New Roman" w:cs="Times New Roman"/>
          <w:sz w:val="28"/>
          <w:szCs w:val="28"/>
        </w:rPr>
        <w:t>Плановые проверки в отношении каждого заказчика, контрактной службы, контрактного управляющего, комиссии по осуществлению закупок и ее членов, уполномоченного органа, уполномоченного учреждения проводятся органом внутреннего государственного финансового контроля не чаще одного раза в 6 месяцев.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3" w:name="sub_952"/>
      <w:bookmarkEnd w:id="52"/>
      <w:r w:rsidRPr="00276574">
        <w:rPr>
          <w:rFonts w:ascii="Times New Roman" w:hAnsi="Times New Roman" w:cs="Times New Roman"/>
          <w:sz w:val="28"/>
          <w:szCs w:val="28"/>
        </w:rPr>
        <w:t xml:space="preserve">Плановые проверки в отношении каждой специализированной организации, комиссии по осуществлению закупки, за исключением указанной в </w:t>
      </w:r>
      <w:hyperlink w:anchor="sub_951" w:history="1">
        <w:r w:rsidRPr="007F19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абзаце втором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настоящего подпункта, проводятся органом внутреннего государственного финансового контроля не чаще чем один раз за период проведения каждого определения поставщика (подрядчика, исполнителя).</w:t>
      </w:r>
    </w:p>
    <w:p w:rsidR="000D4595" w:rsidRPr="000D4595" w:rsidRDefault="00827529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bookmarkStart w:id="54" w:name="sub_96"/>
      <w:bookmarkEnd w:id="53"/>
      <w:r w:rsidRPr="00276574">
        <w:rPr>
          <w:rFonts w:ascii="Times New Roman" w:hAnsi="Times New Roman" w:cs="Times New Roman"/>
          <w:sz w:val="28"/>
          <w:szCs w:val="28"/>
        </w:rPr>
        <w:t xml:space="preserve">9.6. </w:t>
      </w:r>
      <w:bookmarkStart w:id="55" w:name="sub_97"/>
      <w:bookmarkEnd w:id="54"/>
      <w:r w:rsidR="000D4595" w:rsidRPr="000D4595">
        <w:rPr>
          <w:rFonts w:ascii="Times New Roman" w:hAnsi="Times New Roman" w:cs="Times New Roman"/>
          <w:sz w:val="28"/>
          <w:szCs w:val="28"/>
        </w:rPr>
        <w:t>Внеплановые контрольные мероприятия осуществляются на основании решения руководителя финансового органа, принятого в случаях:</w:t>
      </w:r>
    </w:p>
    <w:p w:rsidR="000D4595" w:rsidRPr="000D4595" w:rsidRDefault="000D4595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0D4595">
        <w:rPr>
          <w:rFonts w:ascii="Times New Roman" w:hAnsi="Times New Roman" w:cs="Times New Roman"/>
          <w:sz w:val="28"/>
          <w:szCs w:val="28"/>
        </w:rPr>
        <w:t>а) поступления обращений (поручений) Главы Чеченской Республики, Правительства Чеченской Республики, правоохранительных органов, депутатских запросов, обращений иных государственных органов, граждан и организаций;</w:t>
      </w:r>
    </w:p>
    <w:p w:rsidR="000D4595" w:rsidRPr="000D4595" w:rsidRDefault="000D4595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0D4595">
        <w:rPr>
          <w:rFonts w:ascii="Times New Roman" w:hAnsi="Times New Roman" w:cs="Times New Roman"/>
          <w:sz w:val="28"/>
          <w:szCs w:val="28"/>
        </w:rPr>
        <w:t>б) получения должностным лицом структурного подразделения финансового органа, уполномоченного на осуществление внутреннего государственного финансового контроля, в ходе исполнения должностных обязанностей информации о признаках нарушений законодательства Российской Федерации и иных нормативных правовых актов, отнесенных к сфере деятельности, в том числе из средств массовой информации;</w:t>
      </w:r>
    </w:p>
    <w:p w:rsidR="000D4595" w:rsidRPr="000D4595" w:rsidRDefault="000D4595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0D4595">
        <w:rPr>
          <w:rFonts w:ascii="Times New Roman" w:hAnsi="Times New Roman" w:cs="Times New Roman"/>
          <w:sz w:val="28"/>
          <w:szCs w:val="28"/>
        </w:rPr>
        <w:t>в) в связи с истечением срока исполнения ранее выданного предписания (представления);</w:t>
      </w:r>
    </w:p>
    <w:p w:rsidR="000D4595" w:rsidRPr="000D4595" w:rsidRDefault="000D4595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0D4595">
        <w:rPr>
          <w:rFonts w:ascii="Times New Roman" w:hAnsi="Times New Roman" w:cs="Times New Roman"/>
          <w:sz w:val="28"/>
          <w:szCs w:val="28"/>
        </w:rPr>
        <w:t>г) в случаях, предусмотренных пунктами 3.6.6, 3.7.9, 3.8.17 Порядка.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>9.7. При планировании определяются приоритеты, цели и виды контрольных мероприятий, их объемы, а также необходимые для их осуществления ресурсы (трудовые, технические, материальные и финансовые).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6" w:name="sub_98"/>
      <w:bookmarkEnd w:id="55"/>
      <w:r w:rsidRPr="00276574">
        <w:rPr>
          <w:rFonts w:ascii="Times New Roman" w:hAnsi="Times New Roman" w:cs="Times New Roman"/>
          <w:sz w:val="28"/>
          <w:szCs w:val="28"/>
        </w:rPr>
        <w:t xml:space="preserve">9.8. Планирование каждого контрольного мероприятия осуществляется для обеспечения взаимосвязанности всех этапов контрольного мероприятия - от предварительного изучения объекта контроля, разработки плана, программы контрольного мероприятия, составления акта по итогам контрольного мероприятия до оформления отчета о результатах контрольного мероприятия и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реализации материалов контрольного мероприятия.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7" w:name="sub_99"/>
      <w:bookmarkEnd w:id="56"/>
      <w:r w:rsidRPr="00276574">
        <w:rPr>
          <w:rFonts w:ascii="Times New Roman" w:hAnsi="Times New Roman" w:cs="Times New Roman"/>
          <w:sz w:val="28"/>
          <w:szCs w:val="28"/>
        </w:rPr>
        <w:t xml:space="preserve">9.9.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Составлению планов и программ контрольных мероприятий (далее - Программа) предшествует предварительное изучение объектов контроля на основе доступной информации, включая ознакомление с законодательством, относящимся к деятельности объектов контроля, в том числе учредительными документами, другими документами, определяющими процедуры их финансирования и производимые ими расходы, материалами предыдущих контрольных мероприятий, а также принятыми по их результатам мерами.</w:t>
      </w:r>
      <w:proofErr w:type="gramEnd"/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10"/>
      <w:bookmarkEnd w:id="57"/>
      <w:r w:rsidRPr="00276574">
        <w:rPr>
          <w:rFonts w:ascii="Times New Roman" w:hAnsi="Times New Roman" w:cs="Times New Roman"/>
          <w:sz w:val="28"/>
          <w:szCs w:val="28"/>
        </w:rPr>
        <w:t xml:space="preserve">10. </w:t>
      </w:r>
      <w:r w:rsidR="00276574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5</w:t>
      </w:r>
      <w:r w:rsidR="00975309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Организация и проведение контрольного мероприятия</w:t>
      </w:r>
      <w:r w:rsidR="00975309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9" w:name="sub_101"/>
      <w:bookmarkEnd w:id="58"/>
      <w:r w:rsidRPr="00276574">
        <w:rPr>
          <w:rFonts w:ascii="Times New Roman" w:hAnsi="Times New Roman" w:cs="Times New Roman"/>
          <w:sz w:val="28"/>
          <w:szCs w:val="28"/>
        </w:rPr>
        <w:t>10.1. Стандарт "Организация и проведение контрольного мероприятия" определяет требования к организации и проведению контрольного мероприятия органом внутреннего государственного финансового контроля, обеспечивающий проведение правомерного, последовательного и эффективного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0" w:name="sub_102"/>
      <w:bookmarkEnd w:id="59"/>
      <w:r w:rsidRPr="00276574">
        <w:rPr>
          <w:rFonts w:ascii="Times New Roman" w:hAnsi="Times New Roman" w:cs="Times New Roman"/>
          <w:sz w:val="28"/>
          <w:szCs w:val="28"/>
        </w:rPr>
        <w:t>10.2.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проведенного контрольного мероприятия.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1" w:name="sub_103"/>
      <w:bookmarkEnd w:id="60"/>
      <w:r w:rsidRPr="00276574">
        <w:rPr>
          <w:rFonts w:ascii="Times New Roman" w:hAnsi="Times New Roman" w:cs="Times New Roman"/>
          <w:sz w:val="28"/>
          <w:szCs w:val="28"/>
        </w:rPr>
        <w:t>10.3. Контрольное мероприятие проводится на основании приказа о его проведении.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2" w:name="sub_104"/>
      <w:bookmarkEnd w:id="61"/>
      <w:r w:rsidRPr="00276574">
        <w:rPr>
          <w:rFonts w:ascii="Times New Roman" w:hAnsi="Times New Roman" w:cs="Times New Roman"/>
          <w:sz w:val="28"/>
          <w:szCs w:val="28"/>
        </w:rPr>
        <w:t>10.4. Подготовку проекта приказа о проведении контрольного мероприятия осуществляют должностные лица органа внутреннего государственного финансового контроля, входящие в состав ревизионной группы.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3" w:name="sub_1043"/>
      <w:bookmarkEnd w:id="62"/>
      <w:r w:rsidRPr="00276574">
        <w:rPr>
          <w:rFonts w:ascii="Times New Roman" w:hAnsi="Times New Roman" w:cs="Times New Roman"/>
          <w:sz w:val="28"/>
          <w:szCs w:val="28"/>
        </w:rPr>
        <w:t>Приказ является правовым основанием для проведения контрольного мероприятия.</w:t>
      </w:r>
    </w:p>
    <w:p w:rsidR="00F01DEA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4" w:name="sub_105"/>
      <w:bookmarkEnd w:id="63"/>
      <w:r w:rsidRPr="00276574">
        <w:rPr>
          <w:rFonts w:ascii="Times New Roman" w:hAnsi="Times New Roman" w:cs="Times New Roman"/>
          <w:sz w:val="28"/>
          <w:szCs w:val="28"/>
        </w:rPr>
        <w:t xml:space="preserve">10.5. В приказе указывается: </w:t>
      </w:r>
    </w:p>
    <w:p w:rsidR="00F01DEA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 xml:space="preserve">метод контрольного мероприятия; 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>тема контрольного мероприятия; наименование объекта контроля;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5" w:name="sub_1051"/>
      <w:bookmarkEnd w:id="64"/>
      <w:r w:rsidRPr="00276574">
        <w:rPr>
          <w:rFonts w:ascii="Times New Roman" w:hAnsi="Times New Roman" w:cs="Times New Roman"/>
          <w:sz w:val="28"/>
          <w:szCs w:val="28"/>
        </w:rPr>
        <w:t>срок проведения (дата начала и окончания) контрольного мероприятия;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6" w:name="sub_1052"/>
      <w:bookmarkEnd w:id="65"/>
      <w:r w:rsidRPr="00276574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7" w:name="sub_1053"/>
      <w:bookmarkEnd w:id="66"/>
      <w:r w:rsidRPr="00276574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8" w:name="sub_1054"/>
      <w:bookmarkEnd w:id="67"/>
      <w:r w:rsidRPr="00276574">
        <w:rPr>
          <w:rFonts w:ascii="Times New Roman" w:hAnsi="Times New Roman" w:cs="Times New Roman"/>
          <w:sz w:val="28"/>
          <w:szCs w:val="28"/>
        </w:rPr>
        <w:t>персональный состав ревизионной группы (проверяющий) и руководитель ревизионной группы (при проведении контрольного мероприятия ревизионной группой).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9" w:name="sub_1055"/>
      <w:bookmarkEnd w:id="68"/>
      <w:r w:rsidRPr="00276574">
        <w:rPr>
          <w:rFonts w:ascii="Times New Roman" w:hAnsi="Times New Roman" w:cs="Times New Roman"/>
          <w:sz w:val="28"/>
          <w:szCs w:val="28"/>
        </w:rPr>
        <w:t xml:space="preserve">Приказ о проведении контрольного мероприятия подписывается руководителем и регистрируется в </w:t>
      </w:r>
      <w:r w:rsidR="00F01DEA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Pr="00276574">
        <w:rPr>
          <w:rFonts w:ascii="Times New Roman" w:hAnsi="Times New Roman" w:cs="Times New Roman"/>
          <w:sz w:val="28"/>
          <w:szCs w:val="28"/>
        </w:rPr>
        <w:t>отделе органа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0" w:name="sub_106"/>
      <w:bookmarkEnd w:id="69"/>
      <w:r w:rsidRPr="00276574">
        <w:rPr>
          <w:rFonts w:ascii="Times New Roman" w:hAnsi="Times New Roman" w:cs="Times New Roman"/>
          <w:sz w:val="28"/>
          <w:szCs w:val="28"/>
        </w:rPr>
        <w:t>10.6. Для проведения каждого контрольного мероприятия (за исключением встречной проверки) подготавливается программа контрольного мероприятия руководителем ревизионной группы (проверяющим), уполномоченным на проведение контрольного мероприятия, и утверждается заместителем</w:t>
      </w:r>
      <w:r w:rsidR="00F01DEA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органа внутреннего государственного финансового контроля.</w:t>
      </w:r>
    </w:p>
    <w:p w:rsidR="00CD06AE" w:rsidRPr="00123939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1" w:name="sub_107"/>
      <w:bookmarkEnd w:id="70"/>
      <w:r w:rsidRPr="00123939">
        <w:rPr>
          <w:rFonts w:ascii="Times New Roman" w:hAnsi="Times New Roman" w:cs="Times New Roman"/>
          <w:sz w:val="28"/>
          <w:szCs w:val="28"/>
        </w:rPr>
        <w:t>10.7. Программа контрольного мероприятия должна содержать:</w:t>
      </w:r>
    </w:p>
    <w:p w:rsidR="00BE386C" w:rsidRPr="00E2460B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2" w:name="sub_108"/>
      <w:bookmarkEnd w:id="71"/>
      <w:r w:rsidRPr="00E2460B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</w:p>
    <w:p w:rsidR="00BE386C" w:rsidRPr="00E2460B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2460B">
        <w:rPr>
          <w:rFonts w:ascii="Times New Roman" w:hAnsi="Times New Roman" w:cs="Times New Roman"/>
          <w:sz w:val="28"/>
          <w:szCs w:val="28"/>
        </w:rPr>
        <w:t>наименование объекта контроля;</w:t>
      </w:r>
    </w:p>
    <w:p w:rsidR="00BE386C" w:rsidRPr="00E2460B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2460B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BE386C" w:rsidRPr="00E2460B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2460B">
        <w:rPr>
          <w:rFonts w:ascii="Times New Roman" w:hAnsi="Times New Roman" w:cs="Times New Roman"/>
          <w:sz w:val="28"/>
          <w:szCs w:val="28"/>
        </w:rPr>
        <w:t>фамилии, инициалы и должности исполнителей;</w:t>
      </w:r>
    </w:p>
    <w:p w:rsidR="00BE386C" w:rsidRPr="002600D8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2460B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основных вопросов, по которым проверочная (ревизионная) </w:t>
      </w:r>
      <w:r w:rsidRPr="002600D8">
        <w:rPr>
          <w:rFonts w:ascii="Times New Roman" w:hAnsi="Times New Roman" w:cs="Times New Roman"/>
          <w:sz w:val="28"/>
          <w:szCs w:val="28"/>
        </w:rPr>
        <w:t>группа (специалист, ответственный за проведение контрольного мероприятия) проводит контрольные действия, включая проверку исполнения представления и (или) предписания по результатам предыдущего контрольного мероприятия.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>10.8. Внесение изменений в Программу осуществляется на основании докладной записки начальника (заместителя начальника) структурного подразделения органа внутреннего государственного финансового контроля, на которое возложено осуществление внутреннего государственного финансового контроля, с изложением причин необходимости внесения таких изменений.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3" w:name="sub_109"/>
      <w:bookmarkEnd w:id="72"/>
      <w:r w:rsidRPr="00276574">
        <w:rPr>
          <w:rFonts w:ascii="Times New Roman" w:hAnsi="Times New Roman" w:cs="Times New Roman"/>
          <w:sz w:val="28"/>
          <w:szCs w:val="28"/>
        </w:rPr>
        <w:t xml:space="preserve">10.9.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 xml:space="preserve">Подготовка к контрольному мероприятию включает сбор достоверной и достаточной информации (документов, материалов и сведений, относящихся к предмету контрольного мероприятия), соответствующей предмету и основным вопросам, подлежащим проверке, на основании программы контрольного мероприятия путем направления соответствующих запросов, а также посредством систематизации информации, относящейся к предмету контрольного мероприятия, размещенной в автоматизированных информационных системах, на официальных сайтах в информационно-телекоммуникационной сети 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Интернет</w:t>
      </w:r>
      <w:r w:rsidR="00BE386C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и в официальных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печатных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изданиях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4" w:name="sub_1011"/>
      <w:bookmarkEnd w:id="73"/>
      <w:r>
        <w:rPr>
          <w:rFonts w:ascii="Times New Roman" w:hAnsi="Times New Roman" w:cs="Times New Roman"/>
          <w:sz w:val="28"/>
          <w:szCs w:val="28"/>
        </w:rPr>
        <w:t>10.10</w:t>
      </w:r>
      <w:r w:rsidR="00827529" w:rsidRPr="00276574">
        <w:rPr>
          <w:rFonts w:ascii="Times New Roman" w:hAnsi="Times New Roman" w:cs="Times New Roman"/>
          <w:sz w:val="28"/>
          <w:szCs w:val="28"/>
        </w:rPr>
        <w:t xml:space="preserve">. Контрольное мероприятие может </w:t>
      </w:r>
      <w:proofErr w:type="gramStart"/>
      <w:r w:rsidR="00827529" w:rsidRPr="00276574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827529" w:rsidRPr="00276574">
        <w:rPr>
          <w:rFonts w:ascii="Times New Roman" w:hAnsi="Times New Roman" w:cs="Times New Roman"/>
          <w:sz w:val="28"/>
          <w:szCs w:val="28"/>
        </w:rPr>
        <w:t xml:space="preserve"> путем осуществления: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5" w:name="sub_10111"/>
      <w:bookmarkEnd w:id="74"/>
      <w:r w:rsidRPr="00276574">
        <w:rPr>
          <w:rFonts w:ascii="Times New Roman" w:hAnsi="Times New Roman" w:cs="Times New Roman"/>
          <w:sz w:val="28"/>
          <w:szCs w:val="28"/>
        </w:rPr>
        <w:t>изучения учредительных, регистрационных, плановых, бухгалтерских, отчетных и иных документов ревизуемой (проверяемой) организации;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6" w:name="sub_10112"/>
      <w:bookmarkEnd w:id="75"/>
      <w:r w:rsidRPr="00276574">
        <w:rPr>
          <w:rFonts w:ascii="Times New Roman" w:hAnsi="Times New Roman" w:cs="Times New Roman"/>
          <w:sz w:val="28"/>
          <w:szCs w:val="28"/>
        </w:rPr>
        <w:t xml:space="preserve">проверки полноты, своевременности и правильности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отражения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совершенных ревизуемой (проверяемой) организацией финансовых и хозяйственных операций в бухгалтерском учете и бухгалтерской (бюджетной) отчетности, в том числе путем сопоставления записей в учетных регистрах с первичными учетными документами, показателей бухгалтерской отчетности с данными аналитического и синтетического учета, эффективности и рациональности использования денежных средств и материальных ценностей;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7" w:name="sub_10113"/>
      <w:bookmarkEnd w:id="76"/>
      <w:r w:rsidRPr="00276574">
        <w:rPr>
          <w:rFonts w:ascii="Times New Roman" w:hAnsi="Times New Roman" w:cs="Times New Roman"/>
          <w:sz w:val="28"/>
          <w:szCs w:val="28"/>
        </w:rPr>
        <w:t>организации проведения проверки соответствия записей, документов и иных данных ревизуемой (проверяемой) организации записям, документам и данным организаций любых форм собственности, получивших от объекта финансового контроля или передавших ему денежные средства, товарно-материальные ценности и документы (встречная проверка);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8" w:name="sub_10114"/>
      <w:bookmarkEnd w:id="77"/>
      <w:r w:rsidRPr="00276574">
        <w:rPr>
          <w:rFonts w:ascii="Times New Roman" w:hAnsi="Times New Roman" w:cs="Times New Roman"/>
          <w:sz w:val="28"/>
          <w:szCs w:val="28"/>
        </w:rPr>
        <w:t>проверки постановки и состояния бухгалтерского (бюджетного) учета и бухгалтерской (бюджетной) отчетности в ревизуемой (проверяемой) организации;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9" w:name="sub_10115"/>
      <w:bookmarkEnd w:id="78"/>
      <w:r w:rsidRPr="00276574">
        <w:rPr>
          <w:rFonts w:ascii="Times New Roman" w:hAnsi="Times New Roman" w:cs="Times New Roman"/>
          <w:sz w:val="28"/>
          <w:szCs w:val="28"/>
        </w:rPr>
        <w:t>проверки полноты оприходования, сохранности и фактического наличия денежных средств и товарно-материальных ценностей;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0" w:name="sub_10116"/>
      <w:bookmarkEnd w:id="79"/>
      <w:r w:rsidRPr="00276574">
        <w:rPr>
          <w:rFonts w:ascii="Times New Roman" w:hAnsi="Times New Roman" w:cs="Times New Roman"/>
          <w:sz w:val="28"/>
          <w:szCs w:val="28"/>
        </w:rPr>
        <w:t>проверки достоверности объемов поставленных товаров, выполненных работ, оказанных услуг путем организации процедур фактического исследования;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1" w:name="sub_10117"/>
      <w:bookmarkEnd w:id="80"/>
      <w:r w:rsidRPr="00276574">
        <w:rPr>
          <w:rFonts w:ascii="Times New Roman" w:hAnsi="Times New Roman" w:cs="Times New Roman"/>
          <w:sz w:val="28"/>
          <w:szCs w:val="28"/>
        </w:rPr>
        <w:t>проверки реализации мер по устранению нарушений, возмещению материального ущерба, привлечению к ответственности виновных лиц по результатам предыдущих контрольных мероприятий, проведенных органом внутреннего государственного финансового контроля;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2" w:name="sub_10118"/>
      <w:bookmarkEnd w:id="81"/>
      <w:r w:rsidRPr="00276574">
        <w:rPr>
          <w:rFonts w:ascii="Times New Roman" w:hAnsi="Times New Roman" w:cs="Times New Roman"/>
          <w:sz w:val="28"/>
          <w:szCs w:val="28"/>
        </w:rPr>
        <w:lastRenderedPageBreak/>
        <w:t xml:space="preserve">иных действий в пределах установленных полномочий органов, осуществляющих внутренний государственный финансовый контроль, не противоречащих правовым актам Российской Федерации и правовым актам </w:t>
      </w:r>
      <w:r w:rsidR="000D187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BE386C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3" w:name="sub_1012"/>
      <w:bookmarkEnd w:id="82"/>
      <w:r>
        <w:rPr>
          <w:rFonts w:ascii="Times New Roman" w:hAnsi="Times New Roman" w:cs="Times New Roman"/>
          <w:sz w:val="28"/>
          <w:szCs w:val="28"/>
        </w:rPr>
        <w:t>10.11</w:t>
      </w:r>
      <w:r w:rsidR="00827529" w:rsidRPr="00276574">
        <w:rPr>
          <w:rFonts w:ascii="Times New Roman" w:hAnsi="Times New Roman" w:cs="Times New Roman"/>
          <w:sz w:val="28"/>
          <w:szCs w:val="28"/>
        </w:rPr>
        <w:t>. В ходе контрольных мероприятий осуществляются контрольные действия по документальному и (или) фактическому изучению деятельности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4" w:name="sub_10121"/>
      <w:bookmarkEnd w:id="83"/>
      <w:r w:rsidRPr="00276574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деятельности объекта контроля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5" w:name="sub_10122"/>
      <w:bookmarkEnd w:id="84"/>
      <w:r w:rsidRPr="00276574">
        <w:rPr>
          <w:rFonts w:ascii="Times New Roman" w:hAnsi="Times New Roman" w:cs="Times New Roman"/>
          <w:sz w:val="28"/>
          <w:szCs w:val="28"/>
        </w:rPr>
        <w:t>Контрольные действия по фактическому изучению деятельности объекта контроля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6" w:name="sub_101213"/>
      <w:bookmarkEnd w:id="85"/>
      <w:r w:rsidRPr="00276574">
        <w:rPr>
          <w:rFonts w:ascii="Times New Roman" w:hAnsi="Times New Roman" w:cs="Times New Roman"/>
          <w:sz w:val="28"/>
          <w:szCs w:val="28"/>
        </w:rPr>
        <w:t>Порядок производства контрольных действий устанавливается органом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7" w:name="sub_1013"/>
      <w:bookmarkEnd w:id="86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12</w:t>
      </w:r>
      <w:r w:rsidRPr="00276574">
        <w:rPr>
          <w:rFonts w:ascii="Times New Roman" w:hAnsi="Times New Roman" w:cs="Times New Roman"/>
          <w:sz w:val="28"/>
          <w:szCs w:val="28"/>
        </w:rPr>
        <w:t>. Срок проведения контрольного мероприятия не может превышать 4</w:t>
      </w:r>
      <w:r w:rsidR="00BE386C">
        <w:rPr>
          <w:rFonts w:ascii="Times New Roman" w:hAnsi="Times New Roman" w:cs="Times New Roman"/>
          <w:sz w:val="28"/>
          <w:szCs w:val="28"/>
        </w:rPr>
        <w:t>0</w:t>
      </w:r>
      <w:r w:rsidRPr="00276574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8" w:name="sub_1014"/>
      <w:bookmarkEnd w:id="87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13</w:t>
      </w:r>
      <w:r w:rsidRPr="00276574">
        <w:rPr>
          <w:rFonts w:ascii="Times New Roman" w:hAnsi="Times New Roman" w:cs="Times New Roman"/>
          <w:sz w:val="28"/>
          <w:szCs w:val="28"/>
        </w:rPr>
        <w:t>. Допускается продление срока проведения контрольного мероприятия руководителем (заместителем руководителя) органа внутреннего государственного финансового контроля по мотивированному представлению руководителя ревизионной группы (проверяющего), но не более чем на 30 рабочих дней.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9" w:name="sub_1015"/>
      <w:bookmarkEnd w:id="88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14</w:t>
      </w:r>
      <w:r w:rsidRPr="00276574">
        <w:rPr>
          <w:rFonts w:ascii="Times New Roman" w:hAnsi="Times New Roman" w:cs="Times New Roman"/>
          <w:sz w:val="28"/>
          <w:szCs w:val="28"/>
        </w:rPr>
        <w:t>. Допускается приостановление проведения контрольного мероприятия решением руководителя (заместителя руководителя) органа внутреннего государственного финансового контроля по мотивированному обращению руководителя ревизионной группы (проверяющего) в соответствии с Порядком. На время приостановления проведения контрольного мероприятия течение его срока прерывается.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0" w:name="sub_1016"/>
      <w:bookmarkEnd w:id="89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15</w:t>
      </w:r>
      <w:r w:rsidRPr="00276574">
        <w:rPr>
          <w:rFonts w:ascii="Times New Roman" w:hAnsi="Times New Roman" w:cs="Times New Roman"/>
          <w:sz w:val="28"/>
          <w:szCs w:val="28"/>
        </w:rPr>
        <w:t xml:space="preserve">. Решение о возобновлении проведения контрольного мероприятия принимается руководителем (заместителем руководителя) органа внутреннего государственного финансового контроля в течение 3 рабочих дней после устранения объектом контроля причин приостановления проведения контрольного мероприятия в соответствии с </w:t>
      </w:r>
      <w:hyperlink r:id="rId16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1" w:name="sub_1017"/>
      <w:bookmarkEnd w:id="90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16</w:t>
      </w:r>
      <w:r w:rsidRPr="00276574">
        <w:rPr>
          <w:rFonts w:ascii="Times New Roman" w:hAnsi="Times New Roman" w:cs="Times New Roman"/>
          <w:sz w:val="28"/>
          <w:szCs w:val="28"/>
        </w:rPr>
        <w:t>. Решение о продлении срока, приостановлении (возобновлении) проведения контрольного мероприятия оформляется приказом.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2" w:name="sub_1018"/>
      <w:bookmarkEnd w:id="91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17</w:t>
      </w:r>
      <w:r w:rsidRPr="00276574">
        <w:rPr>
          <w:rFonts w:ascii="Times New Roman" w:hAnsi="Times New Roman" w:cs="Times New Roman"/>
          <w:sz w:val="28"/>
          <w:szCs w:val="28"/>
        </w:rPr>
        <w:t>. Контрольное мероприятие может быть завершено раньше срока, установленного приказом, при досрочном рассмотрении членами ревизионной группы всего перечня вопросов, подлежащих изучению.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3" w:name="sub_1019"/>
      <w:bookmarkEnd w:id="92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18</w:t>
      </w:r>
      <w:r w:rsidRPr="00276574">
        <w:rPr>
          <w:rFonts w:ascii="Times New Roman" w:hAnsi="Times New Roman" w:cs="Times New Roman"/>
          <w:sz w:val="28"/>
          <w:szCs w:val="28"/>
        </w:rPr>
        <w:t>. Результаты проверки (ревизии) оформляются актом проверки (ревизии), который подписывается руководителем и членами ревизионной группы (проверяющим), представителями объекта контроля.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4" w:name="sub_1020"/>
      <w:bookmarkEnd w:id="93"/>
      <w:r w:rsidRPr="00F12172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19</w:t>
      </w:r>
      <w:r w:rsidRPr="00F121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12172">
        <w:rPr>
          <w:rFonts w:ascii="Times New Roman" w:hAnsi="Times New Roman" w:cs="Times New Roman"/>
          <w:sz w:val="28"/>
          <w:szCs w:val="28"/>
        </w:rPr>
        <w:t>Акт проверки, ревизии состоит из вводной, описательной и заключительной частей.</w:t>
      </w:r>
      <w:proofErr w:type="gramEnd"/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5" w:name="sub_10201"/>
      <w:bookmarkEnd w:id="94"/>
      <w:r w:rsidRPr="00F12172">
        <w:rPr>
          <w:rFonts w:ascii="Times New Roman" w:hAnsi="Times New Roman" w:cs="Times New Roman"/>
          <w:sz w:val="28"/>
          <w:szCs w:val="28"/>
        </w:rPr>
        <w:t xml:space="preserve">Акт проверки, ревизии имеет сквозную нумерацию страниц, в нем не </w:t>
      </w:r>
      <w:r w:rsidRPr="00F12172">
        <w:rPr>
          <w:rFonts w:ascii="Times New Roman" w:hAnsi="Times New Roman" w:cs="Times New Roman"/>
          <w:sz w:val="28"/>
          <w:szCs w:val="28"/>
        </w:rPr>
        <w:lastRenderedPageBreak/>
        <w:t xml:space="preserve">допускаются помарки, подчистки и иные исправления. Показатели, выраженные в </w:t>
      </w:r>
      <w:hyperlink r:id="rId17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иностранной валюте</w:t>
        </w:r>
      </w:hyperlink>
      <w:r w:rsidRPr="00F12172">
        <w:rPr>
          <w:rFonts w:ascii="Times New Roman" w:hAnsi="Times New Roman" w:cs="Times New Roman"/>
          <w:sz w:val="28"/>
          <w:szCs w:val="28"/>
        </w:rPr>
        <w:t xml:space="preserve">, приводятся в акте проверки, ревизии в этой валюте и в сумме рублевого эквивалента, рассчитанного по официальному </w:t>
      </w:r>
      <w:hyperlink r:id="rId18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курсу</w:t>
        </w:r>
      </w:hyperlink>
      <w:r w:rsidRPr="00F12172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на день совершения соответствующих операций.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6" w:name="sub_10202"/>
      <w:bookmarkEnd w:id="95"/>
      <w:r w:rsidRPr="00F12172">
        <w:rPr>
          <w:rFonts w:ascii="Times New Roman" w:hAnsi="Times New Roman" w:cs="Times New Roman"/>
          <w:sz w:val="28"/>
          <w:szCs w:val="28"/>
        </w:rPr>
        <w:t>Вводная часть акта проверки, ревизии должна содержать следующие сведения: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7" w:name="sub_10203"/>
      <w:bookmarkEnd w:id="96"/>
      <w:r w:rsidRPr="00F12172">
        <w:rPr>
          <w:rFonts w:ascii="Times New Roman" w:hAnsi="Times New Roman" w:cs="Times New Roman"/>
          <w:sz w:val="28"/>
          <w:szCs w:val="28"/>
        </w:rPr>
        <w:t>а) наименование документа (акт проверки, ревизии);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8" w:name="sub_10204"/>
      <w:bookmarkEnd w:id="97"/>
      <w:r w:rsidRPr="00F12172">
        <w:rPr>
          <w:rFonts w:ascii="Times New Roman" w:hAnsi="Times New Roman" w:cs="Times New Roman"/>
          <w:sz w:val="28"/>
          <w:szCs w:val="28"/>
        </w:rPr>
        <w:t>б) дата и номер акта проверки, ревизии;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9" w:name="sub_10205"/>
      <w:bookmarkEnd w:id="98"/>
      <w:r w:rsidRPr="00F12172">
        <w:rPr>
          <w:rFonts w:ascii="Times New Roman" w:hAnsi="Times New Roman" w:cs="Times New Roman"/>
          <w:sz w:val="28"/>
          <w:szCs w:val="28"/>
        </w:rPr>
        <w:t>в) место составления акта проверки, ревизии;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0" w:name="sub_10206"/>
      <w:bookmarkEnd w:id="99"/>
      <w:r w:rsidRPr="00F12172">
        <w:rPr>
          <w:rFonts w:ascii="Times New Roman" w:hAnsi="Times New Roman" w:cs="Times New Roman"/>
          <w:sz w:val="28"/>
          <w:szCs w:val="28"/>
        </w:rPr>
        <w:t>г) основание проведения проверки, ревизии;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1" w:name="sub_10207"/>
      <w:bookmarkEnd w:id="100"/>
      <w:r w:rsidRPr="00F12172">
        <w:rPr>
          <w:rFonts w:ascii="Times New Roman" w:hAnsi="Times New Roman" w:cs="Times New Roman"/>
          <w:sz w:val="28"/>
          <w:szCs w:val="28"/>
        </w:rPr>
        <w:t>д) предмет проверки, ревизии;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2" w:name="sub_10208"/>
      <w:bookmarkEnd w:id="101"/>
      <w:r w:rsidRPr="00F12172">
        <w:rPr>
          <w:rFonts w:ascii="Times New Roman" w:hAnsi="Times New Roman" w:cs="Times New Roman"/>
          <w:sz w:val="28"/>
          <w:szCs w:val="28"/>
        </w:rPr>
        <w:t>е) проверяемый период;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3" w:name="sub_10209"/>
      <w:bookmarkEnd w:id="102"/>
      <w:r w:rsidRPr="00F12172">
        <w:rPr>
          <w:rFonts w:ascii="Times New Roman" w:hAnsi="Times New Roman" w:cs="Times New Roman"/>
          <w:sz w:val="28"/>
          <w:szCs w:val="28"/>
        </w:rPr>
        <w:t>ж) фамилия, инициалы и должность руководителя и членов ревизионной группы;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4" w:name="sub_102010"/>
      <w:bookmarkEnd w:id="103"/>
      <w:r w:rsidRPr="00F12172">
        <w:rPr>
          <w:rFonts w:ascii="Times New Roman" w:hAnsi="Times New Roman" w:cs="Times New Roman"/>
          <w:sz w:val="28"/>
          <w:szCs w:val="28"/>
        </w:rPr>
        <w:t>з) сведения об объекте контроля: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5" w:name="sub_102011"/>
      <w:bookmarkEnd w:id="104"/>
      <w:r w:rsidRPr="00F12172">
        <w:rPr>
          <w:rFonts w:ascii="Times New Roman" w:hAnsi="Times New Roman" w:cs="Times New Roman"/>
          <w:sz w:val="28"/>
          <w:szCs w:val="28"/>
        </w:rPr>
        <w:t xml:space="preserve">полное и краткое наименование объекта контроля, его </w:t>
      </w:r>
      <w:hyperlink r:id="rId19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идентификационный номер налогоплательщика</w:t>
        </w:r>
      </w:hyperlink>
      <w:r w:rsidRPr="00F12172">
        <w:rPr>
          <w:rFonts w:ascii="Times New Roman" w:hAnsi="Times New Roman" w:cs="Times New Roman"/>
          <w:sz w:val="28"/>
          <w:szCs w:val="28"/>
        </w:rPr>
        <w:t xml:space="preserve"> (ИНН), номер и дата </w:t>
      </w:r>
      <w:hyperlink r:id="rId20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свидетельства</w:t>
        </w:r>
      </w:hyperlink>
      <w:r w:rsidRPr="00F12172">
        <w:rPr>
          <w:rFonts w:ascii="Times New Roman" w:hAnsi="Times New Roman" w:cs="Times New Roman"/>
          <w:sz w:val="28"/>
          <w:szCs w:val="28"/>
        </w:rPr>
        <w:t xml:space="preserve"> о внесении записи в Единый государственный реестр юридических лиц, ведомственная принадлежность;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6" w:name="sub_102012"/>
      <w:bookmarkEnd w:id="105"/>
      <w:r w:rsidRPr="00F12172">
        <w:rPr>
          <w:rFonts w:ascii="Times New Roman" w:hAnsi="Times New Roman" w:cs="Times New Roman"/>
          <w:sz w:val="28"/>
          <w:szCs w:val="28"/>
        </w:rPr>
        <w:t>основные виды деятельности;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7" w:name="sub_102013"/>
      <w:bookmarkEnd w:id="106"/>
      <w:r w:rsidRPr="00F12172">
        <w:rPr>
          <w:rFonts w:ascii="Times New Roman" w:hAnsi="Times New Roman" w:cs="Times New Roman"/>
          <w:sz w:val="28"/>
          <w:szCs w:val="28"/>
        </w:rPr>
        <w:t>фамилия, инициалы руководителя объекта контроля и главного бухгалтера, период работы, телефоны;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8" w:name="sub_102014"/>
      <w:bookmarkEnd w:id="107"/>
      <w:r w:rsidRPr="00F12172">
        <w:rPr>
          <w:rFonts w:ascii="Times New Roman" w:hAnsi="Times New Roman" w:cs="Times New Roman"/>
          <w:sz w:val="28"/>
          <w:szCs w:val="28"/>
        </w:rPr>
        <w:t>иные данные, необходимые для полной характеристики объекта контроля;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09" w:name="sub_102015"/>
      <w:bookmarkEnd w:id="108"/>
      <w:r w:rsidRPr="00F12172">
        <w:rPr>
          <w:rFonts w:ascii="Times New Roman" w:hAnsi="Times New Roman" w:cs="Times New Roman"/>
          <w:sz w:val="28"/>
          <w:szCs w:val="28"/>
        </w:rPr>
        <w:t>и) способ проведения проверки, ревизии;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0" w:name="sub_102016"/>
      <w:bookmarkEnd w:id="109"/>
      <w:r w:rsidRPr="00F12172">
        <w:rPr>
          <w:rFonts w:ascii="Times New Roman" w:hAnsi="Times New Roman" w:cs="Times New Roman"/>
          <w:sz w:val="28"/>
          <w:szCs w:val="28"/>
        </w:rPr>
        <w:t>к) запись о факте проведения встречных проверок.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1" w:name="sub_1021"/>
      <w:bookmarkEnd w:id="110"/>
      <w:r w:rsidRPr="00F12172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20</w:t>
      </w:r>
      <w:r w:rsidRPr="00F12172">
        <w:rPr>
          <w:rFonts w:ascii="Times New Roman" w:hAnsi="Times New Roman" w:cs="Times New Roman"/>
          <w:sz w:val="28"/>
          <w:szCs w:val="28"/>
        </w:rPr>
        <w:t xml:space="preserve">. Описательная часть акта проверки, ревизии должна состоять из разделов в соответствии с вопросами, указанными в программе проверки, ревизии, и содержать данные о выполненных хозяйственных и финансовых операциях, обстоятельствах, относящихся к проведению проверки, ревизии, выявленные факты нарушений </w:t>
      </w:r>
      <w:hyperlink r:id="rId21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F12172">
        <w:rPr>
          <w:rFonts w:ascii="Times New Roman" w:hAnsi="Times New Roman" w:cs="Times New Roman"/>
          <w:sz w:val="28"/>
          <w:szCs w:val="28"/>
        </w:rPr>
        <w:t>, финансовой дисциплины.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2" w:name="sub_10211"/>
      <w:bookmarkEnd w:id="111"/>
      <w:r w:rsidRPr="00F12172">
        <w:rPr>
          <w:rFonts w:ascii="Times New Roman" w:hAnsi="Times New Roman" w:cs="Times New Roman"/>
          <w:sz w:val="28"/>
          <w:szCs w:val="28"/>
        </w:rPr>
        <w:t>В случае неполного представления объектом контроля необходимых для проверки, ревизии документов по запросу должностного лица, проводящего проверку, ревизию, приводится перечень непредставленных документов.</w:t>
      </w:r>
    </w:p>
    <w:p w:rsidR="00CD06AE" w:rsidRPr="00F12172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3" w:name="sub_1022"/>
      <w:bookmarkEnd w:id="112"/>
      <w:r w:rsidRPr="00F12172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21</w:t>
      </w:r>
      <w:r w:rsidRPr="00F12172">
        <w:rPr>
          <w:rFonts w:ascii="Times New Roman" w:hAnsi="Times New Roman" w:cs="Times New Roman"/>
          <w:sz w:val="28"/>
          <w:szCs w:val="28"/>
        </w:rPr>
        <w:t>. Заключительная часть акта должна содержать обобщенную информацию о результатах проверки, ревизии, в том числе выявленных нарушениях, сгруппированных по видам, с указанием по каждому виду финансовых нарушений общей суммы, на которую они выявлены.</w:t>
      </w:r>
    </w:p>
    <w:p w:rsidR="00CD06AE" w:rsidRPr="00F01DEA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4" w:name="sub_1023"/>
      <w:bookmarkEnd w:id="113"/>
      <w:r w:rsidRPr="00F01DEA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22</w:t>
      </w:r>
      <w:r w:rsidRPr="00F01DEA">
        <w:rPr>
          <w:rFonts w:ascii="Times New Roman" w:hAnsi="Times New Roman" w:cs="Times New Roman"/>
          <w:sz w:val="28"/>
          <w:szCs w:val="28"/>
        </w:rPr>
        <w:t>. Результаты проверки, ревизии, излагаемые в акте проверки, ревизии, должны подтверждаться документами, результатами контрольных действий и встречных проверок, письменными объяснениями должностных, материально ответственных лиц объекта контроля, другими материалами. Указанные документы (копии) и материалы прилагаются к акту проверки, ревизии.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5" w:name="sub_10231"/>
      <w:bookmarkEnd w:id="114"/>
      <w:proofErr w:type="gramStart"/>
      <w:r w:rsidRPr="00276574">
        <w:rPr>
          <w:rFonts w:ascii="Times New Roman" w:hAnsi="Times New Roman" w:cs="Times New Roman"/>
          <w:sz w:val="28"/>
          <w:szCs w:val="28"/>
        </w:rPr>
        <w:t xml:space="preserve">В описании каждого нарушения, выявленного в ходе проверки, ревизии, должны быть указаны положения законов и иных нормативных правовых актов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или их отдельных положений, которые нарушены, за какой период, в чем выразилось нарушение, а также приводятся ссылки на приложения к акту (документы, копии документов, сводные справки, объяснения должностных лиц и т.п.).</w:t>
      </w:r>
      <w:proofErr w:type="gramEnd"/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6" w:name="sub_1024"/>
      <w:bookmarkEnd w:id="115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23</w:t>
      </w:r>
      <w:r w:rsidRPr="00276574">
        <w:rPr>
          <w:rFonts w:ascii="Times New Roman" w:hAnsi="Times New Roman" w:cs="Times New Roman"/>
          <w:sz w:val="28"/>
          <w:szCs w:val="28"/>
        </w:rPr>
        <w:t>. В акт проверки, ревизии не допускается включение различного рода выводов, предположений и фактов, не подтвержденных документами или результатами проверки, ревизии.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7" w:name="sub_1025"/>
      <w:bookmarkEnd w:id="116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24</w:t>
      </w:r>
      <w:r w:rsidRPr="00276574">
        <w:rPr>
          <w:rFonts w:ascii="Times New Roman" w:hAnsi="Times New Roman" w:cs="Times New Roman"/>
          <w:sz w:val="28"/>
          <w:szCs w:val="28"/>
        </w:rPr>
        <w:t>. К акту проверок, ревизий помимо акта встречной проверки прилагаются документы, полученные в результате контрольных действий, результаты экспертиз (исследований), фото-, видео- и аудиоматериалы.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8" w:name="sub_1026"/>
      <w:bookmarkEnd w:id="117"/>
      <w:r w:rsidRPr="00276574">
        <w:rPr>
          <w:rFonts w:ascii="Times New Roman" w:hAnsi="Times New Roman" w:cs="Times New Roman"/>
          <w:sz w:val="28"/>
          <w:szCs w:val="28"/>
        </w:rPr>
        <w:t>10.2</w:t>
      </w:r>
      <w:r w:rsidR="00BE386C">
        <w:rPr>
          <w:rFonts w:ascii="Times New Roman" w:hAnsi="Times New Roman" w:cs="Times New Roman"/>
          <w:sz w:val="28"/>
          <w:szCs w:val="28"/>
        </w:rPr>
        <w:t>5</w:t>
      </w:r>
      <w:r w:rsidRPr="00276574">
        <w:rPr>
          <w:rFonts w:ascii="Times New Roman" w:hAnsi="Times New Roman" w:cs="Times New Roman"/>
          <w:sz w:val="28"/>
          <w:szCs w:val="28"/>
        </w:rPr>
        <w:t>. Копия акта проверки, ревизии в течение 3 рабочих дней со дня его подписания вручается объекту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9" w:name="sub_1027"/>
      <w:bookmarkEnd w:id="118"/>
      <w:r w:rsidRPr="00276574">
        <w:rPr>
          <w:rFonts w:ascii="Times New Roman" w:hAnsi="Times New Roman" w:cs="Times New Roman"/>
          <w:sz w:val="28"/>
          <w:szCs w:val="28"/>
        </w:rPr>
        <w:t>10.2</w:t>
      </w:r>
      <w:r w:rsidR="00BE386C">
        <w:rPr>
          <w:rFonts w:ascii="Times New Roman" w:hAnsi="Times New Roman" w:cs="Times New Roman"/>
          <w:sz w:val="28"/>
          <w:szCs w:val="28"/>
        </w:rPr>
        <w:t>6</w:t>
      </w:r>
      <w:r w:rsidRPr="00276574">
        <w:rPr>
          <w:rFonts w:ascii="Times New Roman" w:hAnsi="Times New Roman" w:cs="Times New Roman"/>
          <w:sz w:val="28"/>
          <w:szCs w:val="28"/>
        </w:rPr>
        <w:t>. Объект контроля вправе представить в орган внутреннего государственного финансового контроля письменные возражения на акт проверки, ревизии в течение 5 рабочих дней со дня получения такого акта. Письменные возражения объекта контроля прилагаются к материалам проверки, ревизии.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0" w:name="sub_1028"/>
      <w:bookmarkEnd w:id="119"/>
      <w:r w:rsidRPr="00276574">
        <w:rPr>
          <w:rFonts w:ascii="Times New Roman" w:hAnsi="Times New Roman" w:cs="Times New Roman"/>
          <w:sz w:val="28"/>
          <w:szCs w:val="28"/>
        </w:rPr>
        <w:t>10.2</w:t>
      </w:r>
      <w:r w:rsidR="00BE386C">
        <w:rPr>
          <w:rFonts w:ascii="Times New Roman" w:hAnsi="Times New Roman" w:cs="Times New Roman"/>
          <w:sz w:val="28"/>
          <w:szCs w:val="28"/>
        </w:rPr>
        <w:t>7</w:t>
      </w:r>
      <w:r w:rsidRPr="00276574">
        <w:rPr>
          <w:rFonts w:ascii="Times New Roman" w:hAnsi="Times New Roman" w:cs="Times New Roman"/>
          <w:sz w:val="28"/>
          <w:szCs w:val="28"/>
        </w:rPr>
        <w:t>. В случае поступления письменных возражений на акт проверки, ревизии должностные лица органа внутреннего государственного финансового контроля, входящие в состав ревизионной группы (проверяющий), рассматривают возражения на акт проверки, ревизии и по результатам рассмотрения возражений по акту осуществляют подготовку заключения органа внутреннего государственного финансового контроля на поступившие возражения.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1" w:name="sub_10281"/>
      <w:bookmarkEnd w:id="120"/>
      <w:r w:rsidRPr="00276574">
        <w:rPr>
          <w:rFonts w:ascii="Times New Roman" w:hAnsi="Times New Roman" w:cs="Times New Roman"/>
          <w:sz w:val="28"/>
          <w:szCs w:val="28"/>
        </w:rPr>
        <w:t>Подготовка проекта заключения на возражения по акту проверки, ревизии осуществляется в течение 5 рабочих дней со дня получения возражений.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2" w:name="sub_10282"/>
      <w:bookmarkEnd w:id="121"/>
      <w:r w:rsidRPr="00276574">
        <w:rPr>
          <w:rFonts w:ascii="Times New Roman" w:hAnsi="Times New Roman" w:cs="Times New Roman"/>
          <w:sz w:val="28"/>
          <w:szCs w:val="28"/>
        </w:rPr>
        <w:t>Проект заключения на возражения по акту проверки, ревизии согласовывается с руководителем (заместителем руководителя) органа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3" w:name="sub_10283"/>
      <w:bookmarkEnd w:id="122"/>
      <w:r w:rsidRPr="00276574">
        <w:rPr>
          <w:rFonts w:ascii="Times New Roman" w:hAnsi="Times New Roman" w:cs="Times New Roman"/>
          <w:sz w:val="28"/>
          <w:szCs w:val="28"/>
        </w:rPr>
        <w:t>Заключение на возражения по акту проверки, ревизии подписывается руководителем (заместителем руководителя) органа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4" w:name="sub_10284"/>
      <w:bookmarkEnd w:id="123"/>
      <w:r w:rsidRPr="00276574">
        <w:rPr>
          <w:rFonts w:ascii="Times New Roman" w:hAnsi="Times New Roman" w:cs="Times New Roman"/>
          <w:sz w:val="28"/>
          <w:szCs w:val="28"/>
        </w:rPr>
        <w:t>Заключение на возражения по акту проверки, ревизии должно отражать позицию органа внутреннего государственного финансового контроля на доводы и возражения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5" w:name="sub_10285"/>
      <w:bookmarkEnd w:id="124"/>
      <w:r w:rsidRPr="00276574">
        <w:rPr>
          <w:rFonts w:ascii="Times New Roman" w:hAnsi="Times New Roman" w:cs="Times New Roman"/>
          <w:sz w:val="28"/>
          <w:szCs w:val="28"/>
        </w:rPr>
        <w:t xml:space="preserve">Копия заключения на возражения на акт проверки, ревизии направляется объекту проверки в качестве приложения к представлению об устранении нарушений </w:t>
      </w:r>
      <w:hyperlink r:id="rId22" w:history="1">
        <w:r w:rsidRPr="00F1217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правоотношения. Оригинал заключения на возражения по акту проверки приобщается к материалам проверки, ревизии.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6" w:name="sub_1029"/>
      <w:bookmarkEnd w:id="125"/>
      <w:r w:rsidRPr="00276574">
        <w:rPr>
          <w:rFonts w:ascii="Times New Roman" w:hAnsi="Times New Roman" w:cs="Times New Roman"/>
          <w:sz w:val="28"/>
          <w:szCs w:val="28"/>
        </w:rPr>
        <w:t>10.2</w:t>
      </w:r>
      <w:r w:rsidR="00BE386C">
        <w:rPr>
          <w:rFonts w:ascii="Times New Roman" w:hAnsi="Times New Roman" w:cs="Times New Roman"/>
          <w:sz w:val="28"/>
          <w:szCs w:val="28"/>
        </w:rPr>
        <w:t>8</w:t>
      </w:r>
      <w:r w:rsidRPr="00276574">
        <w:rPr>
          <w:rFonts w:ascii="Times New Roman" w:hAnsi="Times New Roman" w:cs="Times New Roman"/>
          <w:sz w:val="28"/>
          <w:szCs w:val="28"/>
        </w:rPr>
        <w:t>. Акт проверки, ревизии вместе с материалами проверки представляется руководителем ревизионной группы (проверяющим) руководителю (заместителю руководителя) органа внутреннего государственного финансового контроля для рассмотрения.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7" w:name="sub_1030"/>
      <w:bookmarkEnd w:id="126"/>
      <w:r w:rsidRPr="00276574">
        <w:rPr>
          <w:rFonts w:ascii="Times New Roman" w:hAnsi="Times New Roman" w:cs="Times New Roman"/>
          <w:sz w:val="28"/>
          <w:szCs w:val="28"/>
        </w:rPr>
        <w:t>10.</w:t>
      </w:r>
      <w:r w:rsidR="00BE386C">
        <w:rPr>
          <w:rFonts w:ascii="Times New Roman" w:hAnsi="Times New Roman" w:cs="Times New Roman"/>
          <w:sz w:val="28"/>
          <w:szCs w:val="28"/>
        </w:rPr>
        <w:t>29</w:t>
      </w:r>
      <w:r w:rsidRPr="00276574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акта и иных материалов проверки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(ревизии) руководителем (заместителем руководителя) органа внутреннего государственного финансового контроля в срок не более 30 рабочих дней со дня направления (вручения) акта проверки, ревизии принимается решение: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8" w:name="sub_10301"/>
      <w:bookmarkEnd w:id="127"/>
      <w:r w:rsidRPr="00276574">
        <w:rPr>
          <w:rFonts w:ascii="Times New Roman" w:hAnsi="Times New Roman" w:cs="Times New Roman"/>
          <w:sz w:val="28"/>
          <w:szCs w:val="28"/>
        </w:rPr>
        <w:t>а) о направлении представления и (или) предписания, уведомления о применении бюджетных мер принуждения;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9" w:name="sub_10302"/>
      <w:bookmarkEnd w:id="128"/>
      <w:r w:rsidRPr="00276574">
        <w:rPr>
          <w:rFonts w:ascii="Times New Roman" w:hAnsi="Times New Roman" w:cs="Times New Roman"/>
          <w:sz w:val="28"/>
          <w:szCs w:val="28"/>
        </w:rPr>
        <w:t>б) об отсутствии оснований для направления представления и (или) предписания, уведомления о применении бюджетных мер принуждения;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0" w:name="sub_10303"/>
      <w:bookmarkEnd w:id="129"/>
      <w:r w:rsidRPr="00276574">
        <w:rPr>
          <w:rFonts w:ascii="Times New Roman" w:hAnsi="Times New Roman" w:cs="Times New Roman"/>
          <w:sz w:val="28"/>
          <w:szCs w:val="28"/>
        </w:rPr>
        <w:t>в) о проведении выездной проверки, ревизии по результатам проведения камеральной проверки.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1" w:name="sub_11"/>
      <w:bookmarkEnd w:id="130"/>
      <w:r w:rsidRPr="00276574">
        <w:rPr>
          <w:rFonts w:ascii="Times New Roman" w:hAnsi="Times New Roman" w:cs="Times New Roman"/>
          <w:sz w:val="28"/>
          <w:szCs w:val="28"/>
        </w:rPr>
        <w:t xml:space="preserve">11. </w:t>
      </w:r>
      <w:r w:rsidR="00075ABF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6</w:t>
      </w:r>
      <w:r w:rsidR="00C921BE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встречной проверки</w:t>
      </w:r>
      <w:r w:rsidR="00C921BE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2" w:name="sub_111"/>
      <w:bookmarkEnd w:id="131"/>
      <w:r w:rsidRPr="00276574">
        <w:rPr>
          <w:rFonts w:ascii="Times New Roman" w:hAnsi="Times New Roman" w:cs="Times New Roman"/>
          <w:sz w:val="28"/>
          <w:szCs w:val="28"/>
        </w:rPr>
        <w:t xml:space="preserve">11.1. Стандарт </w:t>
      </w:r>
      <w:r w:rsidR="00C921BE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встречной проверки</w:t>
      </w:r>
      <w:r w:rsidR="00C921BE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требования к организации и проведению встречной проверки органом внутреннего государственного финансового контроля, обеспечивающий сбор объективных и достоверных данных (информации), в целях установления и (или) подтверждения фактов, связанных с деятельностью объекта контроля, в рамках которого проводится встречная проверка.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3" w:name="sub_112"/>
      <w:bookmarkEnd w:id="132"/>
      <w:r w:rsidRPr="00276574">
        <w:rPr>
          <w:rFonts w:ascii="Times New Roman" w:hAnsi="Times New Roman" w:cs="Times New Roman"/>
          <w:sz w:val="28"/>
          <w:szCs w:val="28"/>
        </w:rPr>
        <w:t xml:space="preserve">11.2. Встречная проверка назначается и проводится с учетом </w:t>
      </w:r>
      <w:hyperlink w:anchor="sub_14" w:history="1">
        <w:r w:rsidR="00075ABF" w:rsidRPr="00F1217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Стандарта №</w:t>
        </w:r>
        <w:r w:rsidRPr="00F1217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 9</w:t>
        </w:r>
      </w:hyperlink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выездной проверки</w:t>
      </w:r>
      <w:r w:rsidR="00BE386C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4" w:name="sub_113"/>
      <w:bookmarkEnd w:id="133"/>
      <w:r w:rsidRPr="00276574">
        <w:rPr>
          <w:rFonts w:ascii="Times New Roman" w:hAnsi="Times New Roman" w:cs="Times New Roman"/>
          <w:sz w:val="28"/>
          <w:szCs w:val="28"/>
        </w:rPr>
        <w:t>11.3. Индивидуальные предприниматели и организации, в отношении которых проводится встречная проверка (далее - объекты встречной проверки), обязаны представить по письменному запросу должностных лиц, входящих в состав ревизионной группы (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проверяющего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>), информацию, документы и материалы, относящиеся к тематике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5" w:name="sub_114"/>
      <w:bookmarkEnd w:id="134"/>
      <w:r w:rsidRPr="00276574">
        <w:rPr>
          <w:rFonts w:ascii="Times New Roman" w:hAnsi="Times New Roman" w:cs="Times New Roman"/>
          <w:sz w:val="28"/>
          <w:szCs w:val="28"/>
        </w:rPr>
        <w:t>11.4. Срок проведения встречной проверки не может превышать 20 рабочих дней. Результаты встречной проверки оформляются актом, который подписывается руководителем и членами ревизионной группы (проверяющим), представителем объекта встречной проверки и прилагается к материалам выездной или камеральной проверки соответственно.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6" w:name="sub_115"/>
      <w:bookmarkEnd w:id="135"/>
      <w:r w:rsidRPr="00276574">
        <w:rPr>
          <w:rFonts w:ascii="Times New Roman" w:hAnsi="Times New Roman" w:cs="Times New Roman"/>
          <w:sz w:val="28"/>
          <w:szCs w:val="28"/>
        </w:rPr>
        <w:t>11.5. По результатам встречной проверки меры принуждения к объекту встречной проверки не применяются.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7" w:name="sub_12"/>
      <w:bookmarkEnd w:id="136"/>
      <w:r w:rsidRPr="00276574">
        <w:rPr>
          <w:rFonts w:ascii="Times New Roman" w:hAnsi="Times New Roman" w:cs="Times New Roman"/>
          <w:sz w:val="28"/>
          <w:szCs w:val="28"/>
        </w:rPr>
        <w:t xml:space="preserve">12. </w:t>
      </w:r>
      <w:r w:rsidR="00075ABF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 xml:space="preserve"> 7 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обследования</w:t>
      </w:r>
      <w:r w:rsidR="00BE386C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8" w:name="sub_121"/>
      <w:bookmarkEnd w:id="137"/>
      <w:r w:rsidRPr="00276574">
        <w:rPr>
          <w:rFonts w:ascii="Times New Roman" w:hAnsi="Times New Roman" w:cs="Times New Roman"/>
          <w:sz w:val="28"/>
          <w:szCs w:val="28"/>
        </w:rPr>
        <w:t xml:space="preserve">12.1. Стандарт 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обследования</w:t>
      </w:r>
      <w:r w:rsidR="00BE386C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требования к организации проведения обследования органом внутреннего государственного финансового контроля для обеспечения анализа и оценки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BE386C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9" w:name="sub_122"/>
      <w:bookmarkEnd w:id="138"/>
      <w:r w:rsidRPr="00BE386C">
        <w:rPr>
          <w:rFonts w:ascii="Times New Roman" w:hAnsi="Times New Roman" w:cs="Times New Roman"/>
          <w:sz w:val="28"/>
          <w:szCs w:val="28"/>
        </w:rPr>
        <w:t>12.2. Обследование (за исключением обследования, проводимого в рамках камеральной проверки) проводится по решению руководителя ревизионной группы (проверяющего) в порядке и сроки, установленные для выездной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0" w:name="sub_123"/>
      <w:bookmarkEnd w:id="139"/>
      <w:r w:rsidRPr="00276574">
        <w:rPr>
          <w:rFonts w:ascii="Times New Roman" w:hAnsi="Times New Roman" w:cs="Times New Roman"/>
          <w:sz w:val="28"/>
          <w:szCs w:val="28"/>
        </w:rPr>
        <w:t>12.3. При проведении обследования проводятся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1" w:name="sub_124"/>
      <w:bookmarkEnd w:id="140"/>
      <w:r w:rsidRPr="00276574">
        <w:rPr>
          <w:rFonts w:ascii="Times New Roman" w:hAnsi="Times New Roman" w:cs="Times New Roman"/>
          <w:sz w:val="28"/>
          <w:szCs w:val="28"/>
        </w:rPr>
        <w:t>12.4. Результаты обследования оформляются заключением, которое подписывается руководителем ревизионной группы (проверяющим) не позднее последнего дня срока проведения обследования.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2" w:name="sub_125"/>
      <w:bookmarkEnd w:id="141"/>
      <w:r w:rsidRPr="00276574">
        <w:rPr>
          <w:rFonts w:ascii="Times New Roman" w:hAnsi="Times New Roman" w:cs="Times New Roman"/>
          <w:sz w:val="28"/>
          <w:szCs w:val="28"/>
        </w:rPr>
        <w:t xml:space="preserve">12.5. Заключение по результатам обследования состоит из вводной,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описательной и заключительной частей.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3" w:name="sub_126"/>
      <w:bookmarkEnd w:id="142"/>
      <w:r w:rsidRPr="00276574">
        <w:rPr>
          <w:rFonts w:ascii="Times New Roman" w:hAnsi="Times New Roman" w:cs="Times New Roman"/>
          <w:sz w:val="28"/>
          <w:szCs w:val="28"/>
        </w:rPr>
        <w:t>12.6. Вводная часть заключения по результатам обследования должна содержать: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4" w:name="sub_1261"/>
      <w:bookmarkEnd w:id="143"/>
      <w:r w:rsidRPr="00276574">
        <w:rPr>
          <w:rFonts w:ascii="Times New Roman" w:hAnsi="Times New Roman" w:cs="Times New Roman"/>
          <w:sz w:val="28"/>
          <w:szCs w:val="28"/>
        </w:rPr>
        <w:t>а) наименование и место нахождения объекта контроля;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5" w:name="sub_1262"/>
      <w:bookmarkEnd w:id="144"/>
      <w:r w:rsidRPr="00276574">
        <w:rPr>
          <w:rFonts w:ascii="Times New Roman" w:hAnsi="Times New Roman" w:cs="Times New Roman"/>
          <w:sz w:val="28"/>
          <w:szCs w:val="28"/>
        </w:rPr>
        <w:t>б) проверяемую сферу деятельности объекта контроля;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6" w:name="sub_1263"/>
      <w:bookmarkEnd w:id="145"/>
      <w:r w:rsidRPr="00276574">
        <w:rPr>
          <w:rFonts w:ascii="Times New Roman" w:hAnsi="Times New Roman" w:cs="Times New Roman"/>
          <w:sz w:val="28"/>
          <w:szCs w:val="28"/>
        </w:rPr>
        <w:t>в) вид контрольного мероприятия (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плановое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или внеплановое);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7" w:name="sub_1264"/>
      <w:bookmarkEnd w:id="146"/>
      <w:r w:rsidRPr="00276574">
        <w:rPr>
          <w:rFonts w:ascii="Times New Roman" w:hAnsi="Times New Roman" w:cs="Times New Roman"/>
          <w:sz w:val="28"/>
          <w:szCs w:val="28"/>
        </w:rPr>
        <w:t>г) проверяемый период;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8" w:name="sub_1265"/>
      <w:bookmarkEnd w:id="147"/>
      <w:r w:rsidRPr="00276574">
        <w:rPr>
          <w:rFonts w:ascii="Times New Roman" w:hAnsi="Times New Roman" w:cs="Times New Roman"/>
          <w:sz w:val="28"/>
          <w:szCs w:val="28"/>
        </w:rPr>
        <w:t>д) срок проведения обследования;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9" w:name="sub_1266"/>
      <w:bookmarkEnd w:id="148"/>
      <w:r w:rsidRPr="00276574">
        <w:rPr>
          <w:rFonts w:ascii="Times New Roman" w:hAnsi="Times New Roman" w:cs="Times New Roman"/>
          <w:sz w:val="28"/>
          <w:szCs w:val="28"/>
        </w:rPr>
        <w:t>е) сведения об объекте контроля: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0" w:name="sub_1267"/>
      <w:bookmarkEnd w:id="149"/>
      <w:r w:rsidRPr="00276574">
        <w:rPr>
          <w:rFonts w:ascii="Times New Roman" w:hAnsi="Times New Roman" w:cs="Times New Roman"/>
          <w:sz w:val="28"/>
          <w:szCs w:val="28"/>
        </w:rPr>
        <w:t xml:space="preserve">полное и краткое наименование объекта контроля, его </w:t>
      </w:r>
      <w:hyperlink r:id="rId23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идентификационный номер налогоплательщика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(ИНН), номер и дата </w:t>
      </w:r>
      <w:hyperlink r:id="rId24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свидетельства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о внесении записи в Единый государственный реестр юридических лиц, ведомственная принадлежность;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1" w:name="sub_1268"/>
      <w:bookmarkEnd w:id="150"/>
      <w:r w:rsidRPr="00276574">
        <w:rPr>
          <w:rFonts w:ascii="Times New Roman" w:hAnsi="Times New Roman" w:cs="Times New Roman"/>
          <w:sz w:val="28"/>
          <w:szCs w:val="28"/>
        </w:rPr>
        <w:t>основные виды деятельности;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2" w:name="sub_1269"/>
      <w:bookmarkEnd w:id="151"/>
      <w:r w:rsidRPr="00276574">
        <w:rPr>
          <w:rFonts w:ascii="Times New Roman" w:hAnsi="Times New Roman" w:cs="Times New Roman"/>
          <w:sz w:val="28"/>
          <w:szCs w:val="28"/>
        </w:rPr>
        <w:t>фамилия, инициалы руководителя объекта контроля и главного бухгалтера, период работы, телефоны;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3" w:name="sub_12610"/>
      <w:bookmarkEnd w:id="152"/>
      <w:r w:rsidRPr="00276574">
        <w:rPr>
          <w:rFonts w:ascii="Times New Roman" w:hAnsi="Times New Roman" w:cs="Times New Roman"/>
          <w:sz w:val="28"/>
          <w:szCs w:val="28"/>
        </w:rPr>
        <w:t>иные данные, необходимые для полной характеристики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4" w:name="sub_127"/>
      <w:bookmarkEnd w:id="153"/>
      <w:r w:rsidRPr="00276574">
        <w:rPr>
          <w:rFonts w:ascii="Times New Roman" w:hAnsi="Times New Roman" w:cs="Times New Roman"/>
          <w:sz w:val="28"/>
          <w:szCs w:val="28"/>
        </w:rPr>
        <w:t>12.7. Описательная часть заключения по результатам обследования должна состоять из разделов в соответствии с вопросами, указанными в программе обследования, и содержать сведения об исследованных материалах, документах, информации, в том числе об источнике их получения.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5" w:name="sub_1271"/>
      <w:bookmarkEnd w:id="154"/>
      <w:r w:rsidRPr="00276574">
        <w:rPr>
          <w:rFonts w:ascii="Times New Roman" w:hAnsi="Times New Roman" w:cs="Times New Roman"/>
          <w:sz w:val="28"/>
          <w:szCs w:val="28"/>
        </w:rPr>
        <w:t>В описательной части заключения по результатам обследования отражаются результаты визуального и документального исследования, данные, полученные путем сравнительного анализа, сопоставления показателей, характеризующих состояние обследуемой сферы деятельности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6" w:name="sub_128"/>
      <w:bookmarkEnd w:id="155"/>
      <w:r w:rsidRPr="00276574">
        <w:rPr>
          <w:rFonts w:ascii="Times New Roman" w:hAnsi="Times New Roman" w:cs="Times New Roman"/>
          <w:sz w:val="28"/>
          <w:szCs w:val="28"/>
        </w:rPr>
        <w:t xml:space="preserve">12.8. Заключительная часть заключения по результатам обследования должна содержать обобщенную информацию о результатах обследования, выводы об оценке состояния сферы деятельности объекта контроля,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факты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указывающие на признаки состава административного правонарушения (при наличии).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7" w:name="sub_129"/>
      <w:bookmarkEnd w:id="156"/>
      <w:r w:rsidRPr="00276574">
        <w:rPr>
          <w:rFonts w:ascii="Times New Roman" w:hAnsi="Times New Roman" w:cs="Times New Roman"/>
          <w:sz w:val="28"/>
          <w:szCs w:val="28"/>
        </w:rPr>
        <w:t>12.9. Заключение по результатам обследования в течение 3 рабочих дней после его подписания направляется (вручается) объекту контроля с сопроводительным письмом за подписью руководителя (заместителя руководителя) органа внутреннего государственного финансового контроля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8" w:name="sub_1210"/>
      <w:bookmarkEnd w:id="157"/>
      <w:r w:rsidRPr="00276574">
        <w:rPr>
          <w:rFonts w:ascii="Times New Roman" w:hAnsi="Times New Roman" w:cs="Times New Roman"/>
          <w:sz w:val="28"/>
          <w:szCs w:val="28"/>
        </w:rPr>
        <w:t>12.10. Заключение и иные материалы обследования подлежат рассмотрению руководителем (заместителем руководителя) органа внутреннего государственного финансового контроля в течение 30 дней со дня подписания заключения.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9" w:name="sub_12101"/>
      <w:bookmarkEnd w:id="158"/>
      <w:r w:rsidRPr="00276574">
        <w:rPr>
          <w:rFonts w:ascii="Times New Roman" w:hAnsi="Times New Roman" w:cs="Times New Roman"/>
          <w:sz w:val="28"/>
          <w:szCs w:val="28"/>
        </w:rPr>
        <w:t>По результатам рассмотрения заключения и иных материалов обследования руководитель (заместитель руководителя) органа внутреннего государственного финансового контроля может назначить проведение выездной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0" w:name="sub_13"/>
      <w:bookmarkEnd w:id="159"/>
      <w:r w:rsidRPr="00276574">
        <w:rPr>
          <w:rFonts w:ascii="Times New Roman" w:hAnsi="Times New Roman" w:cs="Times New Roman"/>
          <w:sz w:val="28"/>
          <w:szCs w:val="28"/>
        </w:rPr>
        <w:t xml:space="preserve">13. </w:t>
      </w:r>
      <w:r w:rsidR="003635E8">
        <w:rPr>
          <w:rStyle w:val="a3"/>
          <w:rFonts w:ascii="Times New Roman" w:hAnsi="Times New Roman" w:cs="Times New Roman"/>
          <w:sz w:val="28"/>
          <w:szCs w:val="28"/>
        </w:rPr>
        <w:t>Стандарт 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8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камеральной проверки</w:t>
      </w:r>
      <w:r w:rsidR="00BE386C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1" w:name="sub_131"/>
      <w:bookmarkEnd w:id="160"/>
      <w:r w:rsidRPr="00276574">
        <w:rPr>
          <w:rFonts w:ascii="Times New Roman" w:hAnsi="Times New Roman" w:cs="Times New Roman"/>
          <w:sz w:val="28"/>
          <w:szCs w:val="28"/>
        </w:rPr>
        <w:lastRenderedPageBreak/>
        <w:t xml:space="preserve">13.1. Стандарт 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камеральной проверки</w:t>
      </w:r>
      <w:r w:rsidR="00BE386C">
        <w:rPr>
          <w:rFonts w:ascii="Times New Roman" w:hAnsi="Times New Roman" w:cs="Times New Roman"/>
          <w:sz w:val="28"/>
          <w:szCs w:val="28"/>
        </w:rPr>
        <w:t xml:space="preserve">» </w:t>
      </w:r>
      <w:r w:rsidRPr="00276574">
        <w:rPr>
          <w:rFonts w:ascii="Times New Roman" w:hAnsi="Times New Roman" w:cs="Times New Roman"/>
          <w:sz w:val="28"/>
          <w:szCs w:val="28"/>
        </w:rPr>
        <w:t>определяет общие требования к организации проведения камеральной проверки органом внутреннего государственного финансового контроля обеспечивающей качество, эффективность и результативность камеральной проверки.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2" w:name="sub_132"/>
      <w:bookmarkEnd w:id="161"/>
      <w:r w:rsidRPr="00276574">
        <w:rPr>
          <w:rFonts w:ascii="Times New Roman" w:hAnsi="Times New Roman" w:cs="Times New Roman"/>
          <w:sz w:val="28"/>
          <w:szCs w:val="28"/>
        </w:rPr>
        <w:t>13.2. Камеральная проверка проводится по месту нахождения органа внутреннего государственного финансового контроля, в том числе на основании бюджетной (бухгалтерской) отчетности и иных документов, представленных по запросам органа внутреннего государственного финансового контроля, а также информации, документов и материалов, полученных в ходе встречных проверок.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3" w:name="sub_133"/>
      <w:bookmarkEnd w:id="162"/>
      <w:r w:rsidRPr="00276574">
        <w:rPr>
          <w:rFonts w:ascii="Times New Roman" w:hAnsi="Times New Roman" w:cs="Times New Roman"/>
          <w:sz w:val="28"/>
          <w:szCs w:val="28"/>
        </w:rPr>
        <w:t>13.3. Срок проведения камеральной проверки составляет не более 30 рабочих дней со дня получения от объекта контроля информации, документов и материалов, представленных по запросу органа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4" w:name="sub_134"/>
      <w:bookmarkEnd w:id="163"/>
      <w:r w:rsidRPr="00276574">
        <w:rPr>
          <w:rFonts w:ascii="Times New Roman" w:hAnsi="Times New Roman" w:cs="Times New Roman"/>
          <w:sz w:val="28"/>
          <w:szCs w:val="28"/>
        </w:rPr>
        <w:t>13.4. Руководитель (заместитель руководителя) органа внутреннего государственного финансового контроля по мотивированному обращению руководителя ревизионной группы (проверяющего) назначает проведение обследования и (или) проведение встречной проверки.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5" w:name="sub_135"/>
      <w:bookmarkEnd w:id="164"/>
      <w:r w:rsidRPr="00276574">
        <w:rPr>
          <w:rFonts w:ascii="Times New Roman" w:hAnsi="Times New Roman" w:cs="Times New Roman"/>
          <w:sz w:val="28"/>
          <w:szCs w:val="28"/>
        </w:rPr>
        <w:t xml:space="preserve">13.5. При проведении камеральной проверки в срок ее проведения не засчитываются периоды времени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запроса органа внутреннего государственного финансового контроля до даты представления информации, документов и материалов объектом проверки, а также времени, в течение которого проводится встречная проверка и (или) обследование.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6" w:name="sub_136"/>
      <w:bookmarkEnd w:id="165"/>
      <w:r w:rsidRPr="00276574">
        <w:rPr>
          <w:rFonts w:ascii="Times New Roman" w:hAnsi="Times New Roman" w:cs="Times New Roman"/>
          <w:sz w:val="28"/>
          <w:szCs w:val="28"/>
        </w:rPr>
        <w:t>13.6. По результатам камеральной проверки оформляется акт, который подписывается руководителем и членами ревизионной группы (проверяющим), не позднее последнего дня срока проведения камеральной проверки.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7" w:name="sub_137"/>
      <w:bookmarkEnd w:id="166"/>
      <w:r w:rsidRPr="00276574">
        <w:rPr>
          <w:rFonts w:ascii="Times New Roman" w:hAnsi="Times New Roman" w:cs="Times New Roman"/>
          <w:sz w:val="28"/>
          <w:szCs w:val="28"/>
        </w:rPr>
        <w:t>13.7. К акту камеральной проверки (кроме акта встречной проверки и заключения, подготовленного по результатам проведения обследования) прилагаются документы, результаты экспертиз (исследований), фото-, видео- и аудиоматериалы, полученные в ходе проведения контрольных действий.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8" w:name="sub_138"/>
      <w:bookmarkEnd w:id="167"/>
      <w:r w:rsidRPr="00276574">
        <w:rPr>
          <w:rFonts w:ascii="Times New Roman" w:hAnsi="Times New Roman" w:cs="Times New Roman"/>
          <w:sz w:val="28"/>
          <w:szCs w:val="28"/>
        </w:rPr>
        <w:t xml:space="preserve">13.8. Акт камеральной проверки в течение 3 рабочих дней со дня его подписания вручается (направляется) представителю объекта контроля в соответствии с </w:t>
      </w:r>
      <w:hyperlink r:id="rId25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9" w:name="sub_139"/>
      <w:bookmarkEnd w:id="168"/>
      <w:r w:rsidRPr="00276574">
        <w:rPr>
          <w:rFonts w:ascii="Times New Roman" w:hAnsi="Times New Roman" w:cs="Times New Roman"/>
          <w:sz w:val="28"/>
          <w:szCs w:val="28"/>
        </w:rPr>
        <w:t>13.9. Объект контроля вправе представить письменные возражения на акт камеральной проверки в течение 5 рабочих дней со дня его получения. Письменные возражения объекта контроля приобщаются к материалам камеральной проверки.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0" w:name="sub_1310"/>
      <w:bookmarkEnd w:id="169"/>
      <w:r w:rsidRPr="00276574">
        <w:rPr>
          <w:rFonts w:ascii="Times New Roman" w:hAnsi="Times New Roman" w:cs="Times New Roman"/>
          <w:sz w:val="28"/>
          <w:szCs w:val="28"/>
        </w:rPr>
        <w:t>13.10. Акт и иные материалы камеральной проверки подлежат рассмотрению руководителем (заместителем руководителя) органа внутреннего государственного финансового контроля в течение 30 календарных дней со дня подписания акта.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1" w:name="sub_1311"/>
      <w:bookmarkEnd w:id="170"/>
      <w:r w:rsidRPr="00276574">
        <w:rPr>
          <w:rFonts w:ascii="Times New Roman" w:hAnsi="Times New Roman" w:cs="Times New Roman"/>
          <w:sz w:val="28"/>
          <w:szCs w:val="28"/>
        </w:rPr>
        <w:t>13.11. По результатам рассмотрения акта и иных материалов камеральной проверки руководитель (заместитель руководителя) органа внутреннего государственного финансового контроля принимает в отношении объекта контроля решение: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2" w:name="sub_13111"/>
      <w:bookmarkEnd w:id="171"/>
      <w:r w:rsidRPr="00276574">
        <w:rPr>
          <w:rFonts w:ascii="Times New Roman" w:hAnsi="Times New Roman" w:cs="Times New Roman"/>
          <w:sz w:val="28"/>
          <w:szCs w:val="28"/>
        </w:rPr>
        <w:t xml:space="preserve">о применении мер принуждения в соответствии с </w:t>
      </w:r>
      <w:hyperlink r:id="rId26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3" w:name="sub_13112"/>
      <w:bookmarkEnd w:id="172"/>
      <w:r w:rsidRPr="00276574">
        <w:rPr>
          <w:rFonts w:ascii="Times New Roman" w:hAnsi="Times New Roman" w:cs="Times New Roman"/>
          <w:sz w:val="28"/>
          <w:szCs w:val="28"/>
        </w:rPr>
        <w:lastRenderedPageBreak/>
        <w:t>об отсутствии оснований для применения мер принуждения;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4" w:name="sub_13113"/>
      <w:bookmarkEnd w:id="173"/>
      <w:r w:rsidRPr="00276574">
        <w:rPr>
          <w:rFonts w:ascii="Times New Roman" w:hAnsi="Times New Roman" w:cs="Times New Roman"/>
          <w:sz w:val="28"/>
          <w:szCs w:val="28"/>
        </w:rPr>
        <w:t>о проведении выездной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5" w:name="sub_14"/>
      <w:bookmarkEnd w:id="174"/>
      <w:r w:rsidRPr="00276574">
        <w:rPr>
          <w:rFonts w:ascii="Times New Roman" w:hAnsi="Times New Roman" w:cs="Times New Roman"/>
          <w:sz w:val="28"/>
          <w:szCs w:val="28"/>
        </w:rPr>
        <w:t xml:space="preserve">14. 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 xml:space="preserve">Стандарт </w:t>
      </w:r>
      <w:r w:rsidR="00FD60CF">
        <w:rPr>
          <w:rStyle w:val="a3"/>
          <w:rFonts w:ascii="Times New Roman" w:hAnsi="Times New Roman" w:cs="Times New Roman"/>
          <w:sz w:val="28"/>
          <w:szCs w:val="28"/>
        </w:rPr>
        <w:t>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9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выездной проверки (ревизии)</w:t>
      </w:r>
      <w:r w:rsidR="00BE386C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6" w:name="sub_141"/>
      <w:bookmarkEnd w:id="175"/>
      <w:r w:rsidRPr="00276574">
        <w:rPr>
          <w:rFonts w:ascii="Times New Roman" w:hAnsi="Times New Roman" w:cs="Times New Roman"/>
          <w:sz w:val="28"/>
          <w:szCs w:val="28"/>
        </w:rPr>
        <w:t xml:space="preserve">14.1. Стандарт 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Проведение выездной проверки (ревизии)</w:t>
      </w:r>
      <w:r w:rsidR="00BE386C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общие требования к организации проведения выездной проверки (ревизии) органом внутреннего государственного финансового контроля обеспечивающей качество, эффективность и результативность выездной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7" w:name="sub_142"/>
      <w:bookmarkEnd w:id="176"/>
      <w:r w:rsidRPr="00276574">
        <w:rPr>
          <w:rFonts w:ascii="Times New Roman" w:hAnsi="Times New Roman" w:cs="Times New Roman"/>
          <w:sz w:val="28"/>
          <w:szCs w:val="28"/>
        </w:rPr>
        <w:t>14.2. Выездная проверка (ревизия) проводится по месту нахождения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8" w:name="sub_143"/>
      <w:bookmarkEnd w:id="177"/>
      <w:r w:rsidRPr="00276574">
        <w:rPr>
          <w:rFonts w:ascii="Times New Roman" w:hAnsi="Times New Roman" w:cs="Times New Roman"/>
          <w:sz w:val="28"/>
          <w:szCs w:val="28"/>
        </w:rPr>
        <w:t>14.3. Срок проведения выездной проверки (ревизии) составляет не более 4</w:t>
      </w:r>
      <w:r w:rsidR="000D4595">
        <w:rPr>
          <w:rFonts w:ascii="Times New Roman" w:hAnsi="Times New Roman" w:cs="Times New Roman"/>
          <w:sz w:val="28"/>
          <w:szCs w:val="28"/>
        </w:rPr>
        <w:t>0</w:t>
      </w:r>
      <w:r w:rsidRPr="00276574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9" w:name="sub_144"/>
      <w:bookmarkEnd w:id="178"/>
      <w:r w:rsidRPr="00276574">
        <w:rPr>
          <w:rFonts w:ascii="Times New Roman" w:hAnsi="Times New Roman" w:cs="Times New Roman"/>
          <w:sz w:val="28"/>
          <w:szCs w:val="28"/>
        </w:rPr>
        <w:t>14.4. Руководитель (заместитель руководителя) органа внутреннего государственного финансового контроля по мотивированному обращению руководителя ревизионной группы (проверяющего) назначает проведение обследования и (или) проведение встречной проверки.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0" w:name="sub_145"/>
      <w:bookmarkEnd w:id="179"/>
      <w:r w:rsidRPr="00276574">
        <w:rPr>
          <w:rFonts w:ascii="Times New Roman" w:hAnsi="Times New Roman" w:cs="Times New Roman"/>
          <w:sz w:val="28"/>
          <w:szCs w:val="28"/>
        </w:rPr>
        <w:t xml:space="preserve">14.5.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В случае обнаружения подделок, подлогов, хищений, злоупотреблений и при необходимости пресечения данных противоправных действий руководитель ревизионной группы (проверяющий) изымает необходимые документы и материалы с учетом ограничений, установленных законодательством Российской Федерации, оставляет акт изъятия и копии или опись изъятых документов в соответствующих делах, а в случае обнаружения данных, указывающих на признаки состава преступления, опечатывает кассы, кассовые и служебные помещения, склады и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архивы.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1" w:name="sub_146"/>
      <w:bookmarkEnd w:id="180"/>
      <w:r w:rsidRPr="00276574">
        <w:rPr>
          <w:rFonts w:ascii="Times New Roman" w:hAnsi="Times New Roman" w:cs="Times New Roman"/>
          <w:sz w:val="28"/>
          <w:szCs w:val="28"/>
        </w:rPr>
        <w:t>14.6. Проведение выездной проверки (ревизии) приостанавливается руководителем (заместителем руководителя) органа внутреннего государственного финансового контроля по мотивированному обращению руководителя ревизионной группы (проверяющего):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2" w:name="sub_1461"/>
      <w:bookmarkEnd w:id="181"/>
      <w:r w:rsidRPr="00276574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3" w:name="sub_1462"/>
      <w:bookmarkEnd w:id="182"/>
      <w:r w:rsidRPr="00276574">
        <w:rPr>
          <w:rFonts w:ascii="Times New Roman" w:hAnsi="Times New Roman" w:cs="Times New Roman"/>
          <w:sz w:val="28"/>
          <w:szCs w:val="28"/>
        </w:rPr>
        <w:t>при отсутствии или неудовлетворительном состоянии бухгалтерского (бюджетного) учета у объекта контроля - на период восстановления объектом 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4" w:name="sub_1463"/>
      <w:bookmarkEnd w:id="183"/>
      <w:r w:rsidRPr="00276574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5" w:name="sub_1464"/>
      <w:bookmarkEnd w:id="184"/>
      <w:r w:rsidRPr="00276574">
        <w:rPr>
          <w:rFonts w:ascii="Times New Roman" w:hAnsi="Times New Roman" w:cs="Times New Roman"/>
          <w:sz w:val="28"/>
          <w:szCs w:val="28"/>
        </w:rPr>
        <w:t>на период исполнения запросов, направленных в государственные органы;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6" w:name="sub_1465"/>
      <w:bookmarkEnd w:id="185"/>
      <w:r w:rsidRPr="00276574">
        <w:rPr>
          <w:rFonts w:ascii="Times New Roman" w:hAnsi="Times New Roman" w:cs="Times New Roman"/>
          <w:sz w:val="28"/>
          <w:szCs w:val="28"/>
        </w:rPr>
        <w:t xml:space="preserve">в случае непредставления объектом контроля информации, документов и материалов и (или) представления неполного комплекта </w:t>
      </w:r>
      <w:proofErr w:type="spellStart"/>
      <w:r w:rsidRPr="00276574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276574">
        <w:rPr>
          <w:rFonts w:ascii="Times New Roman" w:hAnsi="Times New Roman" w:cs="Times New Roman"/>
          <w:sz w:val="28"/>
          <w:szCs w:val="28"/>
        </w:rPr>
        <w:t xml:space="preserve"> информации, документов и материалов и (или) воспрепятствования проведению контрольного мероприятия, и (или) уклонения от проведения контрольного мероприятия;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7" w:name="sub_1466"/>
      <w:bookmarkEnd w:id="186"/>
      <w:r w:rsidRPr="00276574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документов, находящихся не по месту нахождения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8" w:name="sub_147"/>
      <w:bookmarkEnd w:id="187"/>
      <w:r w:rsidRPr="00276574">
        <w:rPr>
          <w:rFonts w:ascii="Times New Roman" w:hAnsi="Times New Roman" w:cs="Times New Roman"/>
          <w:sz w:val="28"/>
          <w:szCs w:val="28"/>
        </w:rPr>
        <w:t>14.7. По результатам выездной проверки (ревизии) оформляется акт, который подписывается руководителем и членами ревизионной группы (проверяющим) в течение 15 рабочих дней, исчисляемых со дня, следующего за днем окончания срока проведения выездной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9" w:name="sub_148"/>
      <w:bookmarkEnd w:id="188"/>
      <w:r w:rsidRPr="00276574">
        <w:rPr>
          <w:rFonts w:ascii="Times New Roman" w:hAnsi="Times New Roman" w:cs="Times New Roman"/>
          <w:sz w:val="28"/>
          <w:szCs w:val="28"/>
        </w:rPr>
        <w:lastRenderedPageBreak/>
        <w:t>14.8. К акту выездной проверки (ревизии) (кроме акта встречной проверки и заключения, подготовленного по результатам проведения обследования) прилагаются документы, результаты экспертиз (исследований), фото-, видео- и аудиоматериалы, полученные в ходе проведения контрольных действий.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0" w:name="sub_149"/>
      <w:bookmarkEnd w:id="189"/>
      <w:r w:rsidRPr="00276574">
        <w:rPr>
          <w:rFonts w:ascii="Times New Roman" w:hAnsi="Times New Roman" w:cs="Times New Roman"/>
          <w:sz w:val="28"/>
          <w:szCs w:val="28"/>
        </w:rPr>
        <w:t>14.9. Акт выездной проверки (ревизии) в течение 3 рабочих дней со дня его подписания вручается (направляется) представителю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1" w:name="sub_1410"/>
      <w:bookmarkEnd w:id="190"/>
      <w:r w:rsidRPr="00276574">
        <w:rPr>
          <w:rFonts w:ascii="Times New Roman" w:hAnsi="Times New Roman" w:cs="Times New Roman"/>
          <w:sz w:val="28"/>
          <w:szCs w:val="28"/>
        </w:rPr>
        <w:t>14.10. Объект контроля вправе представить письменные возражения на акт выездной проверки (ревизии) в течение 5 рабочих дней со дня его получения. Письменные возражения объекта контроля прилагаются к материалам выездной проверки (ревизии).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2" w:name="sub_1411"/>
      <w:bookmarkEnd w:id="191"/>
      <w:r w:rsidRPr="00276574">
        <w:rPr>
          <w:rFonts w:ascii="Times New Roman" w:hAnsi="Times New Roman" w:cs="Times New Roman"/>
          <w:sz w:val="28"/>
          <w:szCs w:val="28"/>
        </w:rPr>
        <w:t>14.11. Акт и иные материалы выездной проверки (ревизии) подлежат рассмотрению руководителем (заместителем руководителя) органа внутреннего государственного финансового контроля в течение 30 календарных дней со дня подписания акта.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3" w:name="sub_1412"/>
      <w:bookmarkEnd w:id="192"/>
      <w:r w:rsidRPr="00276574">
        <w:rPr>
          <w:rFonts w:ascii="Times New Roman" w:hAnsi="Times New Roman" w:cs="Times New Roman"/>
          <w:sz w:val="28"/>
          <w:szCs w:val="28"/>
        </w:rPr>
        <w:t>14.12. По результатам рассмотрения акта и иных материалов выездной проверки (ревизии) руководитель (заместитель руководителя) органа внутреннего государственного финансового контроля принимает в отношении объекта контроля решение: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4" w:name="sub_14121"/>
      <w:bookmarkEnd w:id="193"/>
      <w:r w:rsidRPr="00276574">
        <w:rPr>
          <w:rFonts w:ascii="Times New Roman" w:hAnsi="Times New Roman" w:cs="Times New Roman"/>
          <w:sz w:val="28"/>
          <w:szCs w:val="28"/>
        </w:rPr>
        <w:t xml:space="preserve">о применении мер принуждения в соответствии с </w:t>
      </w:r>
      <w:hyperlink r:id="rId27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5" w:name="sub_14122"/>
      <w:bookmarkEnd w:id="194"/>
      <w:r w:rsidRPr="00276574">
        <w:rPr>
          <w:rFonts w:ascii="Times New Roman" w:hAnsi="Times New Roman" w:cs="Times New Roman"/>
          <w:sz w:val="28"/>
          <w:szCs w:val="28"/>
        </w:rPr>
        <w:t>об отсутствии оснований для применения мер принуждения.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6" w:name="sub_15"/>
      <w:bookmarkEnd w:id="195"/>
      <w:r w:rsidRPr="00276574">
        <w:rPr>
          <w:rFonts w:ascii="Times New Roman" w:hAnsi="Times New Roman" w:cs="Times New Roman"/>
          <w:sz w:val="28"/>
          <w:szCs w:val="28"/>
        </w:rPr>
        <w:t xml:space="preserve">15. 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 xml:space="preserve">Стандарт </w:t>
      </w:r>
      <w:r w:rsidR="00BE386C">
        <w:rPr>
          <w:rStyle w:val="a3"/>
          <w:rFonts w:ascii="Times New Roman" w:hAnsi="Times New Roman" w:cs="Times New Roman"/>
          <w:sz w:val="28"/>
          <w:szCs w:val="28"/>
        </w:rPr>
        <w:t>№</w:t>
      </w:r>
      <w:r w:rsidRPr="00276574">
        <w:rPr>
          <w:rStyle w:val="a3"/>
          <w:rFonts w:ascii="Times New Roman" w:hAnsi="Times New Roman" w:cs="Times New Roman"/>
          <w:sz w:val="28"/>
          <w:szCs w:val="28"/>
        </w:rPr>
        <w:t> 10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Реализация результатов проведения контрольных мероприятий</w:t>
      </w:r>
      <w:r w:rsidR="00BE386C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7" w:name="sub_151"/>
      <w:bookmarkEnd w:id="196"/>
      <w:r w:rsidRPr="00276574">
        <w:rPr>
          <w:rFonts w:ascii="Times New Roman" w:hAnsi="Times New Roman" w:cs="Times New Roman"/>
          <w:sz w:val="28"/>
          <w:szCs w:val="28"/>
        </w:rPr>
        <w:t xml:space="preserve">15.1. Стандарт </w:t>
      </w:r>
      <w:r w:rsidR="00BE386C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Реализация результатов проведения контрольных мероприятий</w:t>
      </w:r>
      <w:r w:rsidR="00BE386C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определяет общие требования к реализации результатов проведения контрольных мероприятий органом внутреннего государственного финансового контроля, обеспечивающей устранение выявленных нарушений законодательства Российской Федерации и законодательства </w:t>
      </w:r>
      <w:r w:rsidR="009D1F43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в соответствующей сфере деятельности и привлечению к ответственности лиц, допустивших указанные нарушения.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8" w:name="sub_152"/>
      <w:bookmarkEnd w:id="197"/>
      <w:r w:rsidRPr="00276574">
        <w:rPr>
          <w:rFonts w:ascii="Times New Roman" w:hAnsi="Times New Roman" w:cs="Times New Roman"/>
          <w:sz w:val="28"/>
          <w:szCs w:val="28"/>
        </w:rPr>
        <w:t xml:space="preserve">15.2. Орган внутреннего государственного финансового контроля и его должностные лица в установленном порядке принимают меры принудительного воздействия к должностным и юридическим лицам по пресечению нарушений законодательства Российской Федерации и законодательства </w:t>
      </w:r>
      <w:r w:rsidR="009D1F43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в соответствующей сфере деятельности.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9" w:name="sub_153"/>
      <w:bookmarkEnd w:id="198"/>
      <w:r w:rsidRPr="00276574">
        <w:rPr>
          <w:rFonts w:ascii="Times New Roman" w:hAnsi="Times New Roman" w:cs="Times New Roman"/>
          <w:sz w:val="28"/>
          <w:szCs w:val="28"/>
        </w:rPr>
        <w:t>15.3. При осуществлении полномочий по внутреннему государственному финансовому контролю в сфере бюджетных правоотношений орган внутреннего государственного финансового контроля направляет:</w:t>
      </w:r>
    </w:p>
    <w:p w:rsidR="00122896" w:rsidRPr="00122896" w:rsidRDefault="00122896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bookmarkStart w:id="200" w:name="sub_1533"/>
      <w:bookmarkEnd w:id="199"/>
      <w:r w:rsidRPr="00122896">
        <w:rPr>
          <w:rFonts w:ascii="Times New Roman" w:hAnsi="Times New Roman" w:cs="Times New Roman"/>
          <w:sz w:val="28"/>
          <w:szCs w:val="28"/>
        </w:rPr>
        <w:t>представления, содержащие обязательную для рассмотренияинформацию о выявленных нарушениях бюджетного законодательстваРоссийской Федерации и иных нормативных правовых актов, регулирующихбюджетные правоотношения, и требования о принятии мер по ихустранению, а также устранению причин и условий таких нарушений;</w:t>
      </w:r>
    </w:p>
    <w:p w:rsidR="00122896" w:rsidRPr="00122896" w:rsidRDefault="00122896" w:rsidP="005C2DE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122896">
        <w:rPr>
          <w:rFonts w:ascii="Times New Roman" w:hAnsi="Times New Roman" w:cs="Times New Roman"/>
          <w:sz w:val="28"/>
          <w:szCs w:val="28"/>
        </w:rPr>
        <w:t xml:space="preserve">предписания об устранении нарушений законодательства РоссийскойФедерации и иных нормативных правовых актов, регулирующих </w:t>
      </w:r>
      <w:r w:rsidRPr="00122896">
        <w:rPr>
          <w:rFonts w:ascii="Times New Roman" w:hAnsi="Times New Roman" w:cs="Times New Roman"/>
          <w:sz w:val="28"/>
          <w:szCs w:val="28"/>
        </w:rPr>
        <w:lastRenderedPageBreak/>
        <w:t>бюджетныеправоотношения, и (или) требования о возмещении причиненного такиминарушениями ущерба Чеченской Республике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06AE" w:rsidRPr="00122896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22896">
        <w:rPr>
          <w:rFonts w:ascii="Times New Roman" w:hAnsi="Times New Roman" w:cs="Times New Roman"/>
          <w:sz w:val="28"/>
          <w:szCs w:val="28"/>
        </w:rPr>
        <w:t>уведомления о применении бюджетных мер принуждения.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1" w:name="sub_154"/>
      <w:bookmarkEnd w:id="200"/>
      <w:r w:rsidRPr="00276574">
        <w:rPr>
          <w:rFonts w:ascii="Times New Roman" w:hAnsi="Times New Roman" w:cs="Times New Roman"/>
          <w:sz w:val="28"/>
          <w:szCs w:val="28"/>
        </w:rPr>
        <w:t xml:space="preserve">15.4. При осуществлении внутреннего государственного финансового контроля в отношении закупок для обеспечения нужд </w:t>
      </w:r>
      <w:r w:rsidR="009D1F43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 xml:space="preserve"> орган внутреннего государственного финансового контроля направляет предписания об устранении нарушений в сфере закупок.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2" w:name="sub_155"/>
      <w:bookmarkEnd w:id="201"/>
      <w:r w:rsidRPr="00276574">
        <w:rPr>
          <w:rFonts w:ascii="Times New Roman" w:hAnsi="Times New Roman" w:cs="Times New Roman"/>
          <w:sz w:val="28"/>
          <w:szCs w:val="28"/>
        </w:rPr>
        <w:t xml:space="preserve">15.5. При осуществлении полномочий по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использованием региональными операторами средств, полученных из </w:t>
      </w:r>
      <w:r w:rsidR="00E103D5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276574">
        <w:rPr>
          <w:rFonts w:ascii="Times New Roman" w:hAnsi="Times New Roman" w:cs="Times New Roman"/>
          <w:sz w:val="28"/>
          <w:szCs w:val="28"/>
        </w:rPr>
        <w:t xml:space="preserve"> бюджета, орган внутреннего государственного финансового контроля направляет региональному оператору представления и (или) предписания об устранении выявленных нарушений требований </w:t>
      </w:r>
      <w:hyperlink r:id="rId28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3" w:name="sub_156"/>
      <w:bookmarkEnd w:id="202"/>
      <w:r w:rsidRPr="00276574">
        <w:rPr>
          <w:rFonts w:ascii="Times New Roman" w:hAnsi="Times New Roman" w:cs="Times New Roman"/>
          <w:sz w:val="28"/>
          <w:szCs w:val="28"/>
        </w:rPr>
        <w:t xml:space="preserve">15.6. Формы и требования к содержанию представлений, предписаний и уведомлений о применении бюджетных мер принуждения, иных документов, предусмотренных </w:t>
      </w:r>
      <w:hyperlink r:id="rId29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, подписываемых должностными лицами органа внутреннего государственного финансового контроля, устанавливаются органом внутреннего государственного финансового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4" w:name="sub_157"/>
      <w:bookmarkEnd w:id="203"/>
      <w:r w:rsidRPr="00276574">
        <w:rPr>
          <w:rFonts w:ascii="Times New Roman" w:hAnsi="Times New Roman" w:cs="Times New Roman"/>
          <w:sz w:val="28"/>
          <w:szCs w:val="28"/>
        </w:rPr>
        <w:t>15.7. О результатах рассмотрения представления (предписания) объект контроля обязан сообщить в орган внутреннего государственного финансового контроля в срок, установленный представлением (предписанием), или если срок не указан в течение 30 календарных дней со дня получения такого представления (предписания) объектом контроля. Нарушения, указанные в представлении (предписании), подлежат устранению в срок, установленный в представлении (предписании).</w:t>
      </w:r>
    </w:p>
    <w:p w:rsidR="00FD60CF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5" w:name="sub_158"/>
      <w:bookmarkEnd w:id="204"/>
      <w:r w:rsidRPr="00276574">
        <w:rPr>
          <w:rFonts w:ascii="Times New Roman" w:hAnsi="Times New Roman" w:cs="Times New Roman"/>
          <w:sz w:val="28"/>
          <w:szCs w:val="28"/>
        </w:rPr>
        <w:t xml:space="preserve">15.8. При выявлении в ходе проведения органом внутреннего государственного финансового контроля проверки (ревизии) бюджетных нарушений, предусмотренных </w:t>
      </w:r>
      <w:hyperlink r:id="rId30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Федерации, руководитель ревизионной группы (проверяющий) подготавливает </w:t>
      </w:r>
      <w:r w:rsidR="00FD60CF" w:rsidRPr="00E2460B">
        <w:rPr>
          <w:rFonts w:ascii="Times New Roman" w:hAnsi="Times New Roman" w:cs="Times New Roman"/>
          <w:sz w:val="28"/>
          <w:szCs w:val="28"/>
        </w:rPr>
        <w:t>уведомление о применении бюджетных мер принуждения в срок не позднее 30 календарных дней после дат</w:t>
      </w:r>
      <w:r w:rsidR="00FD60CF">
        <w:rPr>
          <w:rFonts w:ascii="Times New Roman" w:hAnsi="Times New Roman" w:cs="Times New Roman"/>
          <w:sz w:val="28"/>
          <w:szCs w:val="28"/>
        </w:rPr>
        <w:t>ы окончания ревизии (проверки).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6574">
        <w:rPr>
          <w:rFonts w:ascii="Times New Roman" w:hAnsi="Times New Roman" w:cs="Times New Roman"/>
          <w:sz w:val="28"/>
          <w:szCs w:val="28"/>
        </w:rPr>
        <w:t xml:space="preserve">В таком уведомлении указываются основания для применения, бюджетных мер принуждения, предусмотренных </w:t>
      </w:r>
      <w:hyperlink r:id="rId31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Российской Федерации, и суммы средств, использованных с нарушением условий предоставления (расходования) межбюджетного трансферта, бюджетного кредита или использованных не по целевому назначению.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6" w:name="sub_159"/>
      <w:bookmarkEnd w:id="205"/>
      <w:r w:rsidRPr="00276574">
        <w:rPr>
          <w:rFonts w:ascii="Times New Roman" w:hAnsi="Times New Roman" w:cs="Times New Roman"/>
          <w:sz w:val="28"/>
          <w:szCs w:val="28"/>
        </w:rPr>
        <w:t>15.9. Представления и предписания органа внутреннего государственного финансового контроля подписываются руководителем (заместителем руководителя) органа внутреннего государственного финансового контроля и в течение 3 рабочих дней направляются (вручаются) представителю объекта контроля.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7" w:name="sub_1510"/>
      <w:bookmarkEnd w:id="206"/>
      <w:r w:rsidRPr="00276574">
        <w:rPr>
          <w:rFonts w:ascii="Times New Roman" w:hAnsi="Times New Roman" w:cs="Times New Roman"/>
          <w:sz w:val="28"/>
          <w:szCs w:val="28"/>
        </w:rPr>
        <w:t xml:space="preserve">15.10. Неисполнение объектом контроля предписания о возмещении ущерба </w:t>
      </w:r>
      <w:r w:rsidR="009D1F43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Pr="00276574">
        <w:rPr>
          <w:rFonts w:ascii="Times New Roman" w:hAnsi="Times New Roman" w:cs="Times New Roman"/>
          <w:sz w:val="28"/>
          <w:szCs w:val="28"/>
        </w:rPr>
        <w:t xml:space="preserve">, причиненного нарушением </w:t>
      </w:r>
      <w:hyperlink r:id="rId32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правоотношения, является основанием для обращения органа внутреннего государственного финансового контроля в суд с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исковым заявлением о возмещении данного ущерба.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8" w:name="sub_1511"/>
      <w:bookmarkEnd w:id="207"/>
      <w:r w:rsidRPr="00276574">
        <w:rPr>
          <w:rFonts w:ascii="Times New Roman" w:hAnsi="Times New Roman" w:cs="Times New Roman"/>
          <w:sz w:val="28"/>
          <w:szCs w:val="28"/>
        </w:rPr>
        <w:t>15.11. Отмена представлений и предписаний органа внутреннего государственного финансового контроля осуществляется в судебном порядке.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9" w:name="sub_1512"/>
      <w:bookmarkEnd w:id="208"/>
      <w:r w:rsidRPr="00276574">
        <w:rPr>
          <w:rFonts w:ascii="Times New Roman" w:hAnsi="Times New Roman" w:cs="Times New Roman"/>
          <w:sz w:val="28"/>
          <w:szCs w:val="28"/>
        </w:rPr>
        <w:t>15.12. Представление и предписание органа внутреннего государственного финансового контроля может быть обжаловано в судебном порядке в соответствии с законодательством Российской Федерации.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0" w:name="sub_1513"/>
      <w:bookmarkEnd w:id="209"/>
      <w:r w:rsidRPr="00276574">
        <w:rPr>
          <w:rFonts w:ascii="Times New Roman" w:hAnsi="Times New Roman" w:cs="Times New Roman"/>
          <w:sz w:val="28"/>
          <w:szCs w:val="28"/>
        </w:rPr>
        <w:t xml:space="preserve">15.13. При выявлении в результате проведения контрольного мероприятия факта совершения действия (бездействия), содержащего признаки состава преступления, орган внутреннего государственного финансового контроля передает в правоохранительные органы информацию о таком факте и (или) документы, подтверждающие такой факт, в течение </w:t>
      </w:r>
      <w:r w:rsidR="00FD60CF">
        <w:rPr>
          <w:rFonts w:ascii="Times New Roman" w:hAnsi="Times New Roman" w:cs="Times New Roman"/>
          <w:sz w:val="28"/>
          <w:szCs w:val="28"/>
        </w:rPr>
        <w:t>10</w:t>
      </w:r>
      <w:r w:rsidRPr="00276574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проведения контрольного мероприятия.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1" w:name="sub_1514"/>
      <w:bookmarkEnd w:id="210"/>
      <w:r w:rsidRPr="00276574">
        <w:rPr>
          <w:rFonts w:ascii="Times New Roman" w:hAnsi="Times New Roman" w:cs="Times New Roman"/>
          <w:sz w:val="28"/>
          <w:szCs w:val="28"/>
        </w:rPr>
        <w:t xml:space="preserve">15.14. В случае неисполнения представления и (или) предписания орган внутреннего государственного финансового контроля применяет к лицу, не исполнившему такое представление и (или) предписание, меры ответственности в соответствии с </w:t>
      </w:r>
      <w:hyperlink r:id="rId33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2" w:name="sub_1515"/>
      <w:bookmarkEnd w:id="211"/>
      <w:r w:rsidRPr="00276574">
        <w:rPr>
          <w:rFonts w:ascii="Times New Roman" w:hAnsi="Times New Roman" w:cs="Times New Roman"/>
          <w:sz w:val="28"/>
          <w:szCs w:val="28"/>
        </w:rPr>
        <w:t xml:space="preserve">15.15.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 xml:space="preserve">В случае обнаружения в ходе проведения проверки, ревизии, обследования достаточных данных, указывающих на наличие события административного правонарушения, предусмотренного </w:t>
      </w:r>
      <w:hyperlink r:id="rId34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статьями 15.1</w:t>
        </w:r>
      </w:hyperlink>
      <w:r w:rsidRPr="00077BD0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35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15.14 - 15.15.16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в пределах своих бюджетных полномочий и </w:t>
      </w:r>
      <w:hyperlink r:id="rId36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частями 20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7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20.1 статьи 19.5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должностным лицом, входящим в состав ревизионной группы (проверяющим) и уполномоченным составлять протоколы об административных правонарушениях, составляется Протокол об административных правонарушениях</w:t>
      </w:r>
      <w:proofErr w:type="gramEnd"/>
      <w:r w:rsidRPr="00276574">
        <w:rPr>
          <w:rFonts w:ascii="Times New Roman" w:hAnsi="Times New Roman" w:cs="Times New Roman"/>
          <w:sz w:val="28"/>
          <w:szCs w:val="28"/>
        </w:rPr>
        <w:t xml:space="preserve"> (далее - Протокол).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3" w:name="sub_1516"/>
      <w:bookmarkEnd w:id="212"/>
      <w:r w:rsidRPr="00276574">
        <w:rPr>
          <w:rFonts w:ascii="Times New Roman" w:hAnsi="Times New Roman" w:cs="Times New Roman"/>
          <w:sz w:val="28"/>
          <w:szCs w:val="28"/>
        </w:rPr>
        <w:t xml:space="preserve">15.16. Составление Протокола осуществляется в соответствии с требованиями </w:t>
      </w:r>
      <w:hyperlink r:id="rId38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Кодекса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4" w:name="sub_1517"/>
      <w:bookmarkEnd w:id="213"/>
      <w:r w:rsidRPr="00276574">
        <w:rPr>
          <w:rFonts w:ascii="Times New Roman" w:hAnsi="Times New Roman" w:cs="Times New Roman"/>
          <w:sz w:val="28"/>
          <w:szCs w:val="28"/>
        </w:rPr>
        <w:t>15.17. В Протоколе указываются: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5" w:name="sub_15171"/>
      <w:bookmarkEnd w:id="214"/>
      <w:r w:rsidRPr="00276574">
        <w:rPr>
          <w:rFonts w:ascii="Times New Roman" w:hAnsi="Times New Roman" w:cs="Times New Roman"/>
          <w:sz w:val="28"/>
          <w:szCs w:val="28"/>
        </w:rPr>
        <w:t>дата его составления;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6" w:name="sub_15172"/>
      <w:bookmarkEnd w:id="215"/>
      <w:r w:rsidRPr="00276574">
        <w:rPr>
          <w:rFonts w:ascii="Times New Roman" w:hAnsi="Times New Roman" w:cs="Times New Roman"/>
          <w:sz w:val="28"/>
          <w:szCs w:val="28"/>
        </w:rPr>
        <w:t>место его составления;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7" w:name="sub_15173"/>
      <w:bookmarkEnd w:id="216"/>
      <w:r w:rsidRPr="00276574">
        <w:rPr>
          <w:rFonts w:ascii="Times New Roman" w:hAnsi="Times New Roman" w:cs="Times New Roman"/>
          <w:sz w:val="28"/>
          <w:szCs w:val="28"/>
        </w:rPr>
        <w:t>должность лица, составившего Протокол;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8" w:name="sub_15174"/>
      <w:bookmarkEnd w:id="217"/>
      <w:r w:rsidRPr="00276574">
        <w:rPr>
          <w:rFonts w:ascii="Times New Roman" w:hAnsi="Times New Roman" w:cs="Times New Roman"/>
          <w:sz w:val="28"/>
          <w:szCs w:val="28"/>
        </w:rPr>
        <w:t>фамилия и инициалы лица, составившего Протокол;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9" w:name="sub_15175"/>
      <w:bookmarkEnd w:id="218"/>
      <w:r w:rsidRPr="00276574">
        <w:rPr>
          <w:rFonts w:ascii="Times New Roman" w:hAnsi="Times New Roman" w:cs="Times New Roman"/>
          <w:sz w:val="28"/>
          <w:szCs w:val="28"/>
        </w:rPr>
        <w:t>сведения о лице, в отношении которого возбуждено дело об административном правонарушении;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0" w:name="sub_15176"/>
      <w:bookmarkEnd w:id="219"/>
      <w:r w:rsidRPr="00276574">
        <w:rPr>
          <w:rFonts w:ascii="Times New Roman" w:hAnsi="Times New Roman" w:cs="Times New Roman"/>
          <w:sz w:val="28"/>
          <w:szCs w:val="28"/>
        </w:rPr>
        <w:t>фамилии, имена, отчества, адреса места жительства свидетелей и потерпевших, если имеются свидетели и потерпевшие;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1" w:name="sub_15177"/>
      <w:bookmarkEnd w:id="220"/>
      <w:r w:rsidRPr="00276574">
        <w:rPr>
          <w:rFonts w:ascii="Times New Roman" w:hAnsi="Times New Roman" w:cs="Times New Roman"/>
          <w:sz w:val="28"/>
          <w:szCs w:val="28"/>
        </w:rPr>
        <w:t>место совершения административного правонарушения;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2" w:name="sub_15178"/>
      <w:bookmarkEnd w:id="221"/>
      <w:r w:rsidRPr="00276574">
        <w:rPr>
          <w:rFonts w:ascii="Times New Roman" w:hAnsi="Times New Roman" w:cs="Times New Roman"/>
          <w:sz w:val="28"/>
          <w:szCs w:val="28"/>
        </w:rPr>
        <w:t>время совершения административного правонарушения;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3" w:name="sub_15179"/>
      <w:bookmarkEnd w:id="222"/>
      <w:r w:rsidRPr="00276574">
        <w:rPr>
          <w:rFonts w:ascii="Times New Roman" w:hAnsi="Times New Roman" w:cs="Times New Roman"/>
          <w:sz w:val="28"/>
          <w:szCs w:val="28"/>
        </w:rPr>
        <w:t>событие административного правонарушения;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4" w:name="sub_151710"/>
      <w:bookmarkEnd w:id="223"/>
      <w:r w:rsidRPr="00276574">
        <w:rPr>
          <w:rFonts w:ascii="Times New Roman" w:hAnsi="Times New Roman" w:cs="Times New Roman"/>
          <w:sz w:val="28"/>
          <w:szCs w:val="28"/>
        </w:rPr>
        <w:t xml:space="preserve">статья </w:t>
      </w:r>
      <w:hyperlink r:id="rId39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Кодекса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предусматривающая административную ответственность за данное административное правонарушение;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5" w:name="sub_151711"/>
      <w:bookmarkEnd w:id="224"/>
      <w:r w:rsidRPr="00276574">
        <w:rPr>
          <w:rFonts w:ascii="Times New Roman" w:hAnsi="Times New Roman" w:cs="Times New Roman"/>
          <w:sz w:val="28"/>
          <w:szCs w:val="28"/>
        </w:rPr>
        <w:t>объяснение физического лица или законного представителя юридического лица, в отношении которых возбуждено дело или отказ от объяснений (удостоверяется подписью указанных лиц);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6" w:name="sub_151712"/>
      <w:bookmarkEnd w:id="225"/>
      <w:r w:rsidRPr="00276574">
        <w:rPr>
          <w:rFonts w:ascii="Times New Roman" w:hAnsi="Times New Roman" w:cs="Times New Roman"/>
          <w:sz w:val="28"/>
          <w:szCs w:val="28"/>
        </w:rPr>
        <w:lastRenderedPageBreak/>
        <w:t>иные сведения, необходимые для разрешения дела.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7" w:name="sub_1518"/>
      <w:bookmarkEnd w:id="226"/>
      <w:r w:rsidRPr="00276574">
        <w:rPr>
          <w:rFonts w:ascii="Times New Roman" w:hAnsi="Times New Roman" w:cs="Times New Roman"/>
          <w:sz w:val="28"/>
          <w:szCs w:val="28"/>
        </w:rPr>
        <w:t xml:space="preserve">15.18. </w:t>
      </w:r>
      <w:proofErr w:type="gramStart"/>
      <w:r w:rsidRPr="00276574">
        <w:rPr>
          <w:rFonts w:ascii="Times New Roman" w:hAnsi="Times New Roman" w:cs="Times New Roman"/>
          <w:sz w:val="28"/>
          <w:szCs w:val="28"/>
        </w:rPr>
        <w:t xml:space="preserve">При составлении Протокола физическому лицу или законному представителю юридического лица, в отношении которых возбуждено дело об административном правонарушении, а также иным участникам производства по делу разъясняются их права и обязанности, предусмотренные </w:t>
      </w:r>
      <w:hyperlink r:id="rId40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25.1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об административных правонарушениях и </w:t>
      </w:r>
      <w:hyperlink r:id="rId41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статьей 51 </w:t>
        </w:r>
      </w:hyperlink>
      <w:r w:rsidRPr="00276574">
        <w:rPr>
          <w:rFonts w:ascii="Times New Roman" w:hAnsi="Times New Roman" w:cs="Times New Roman"/>
          <w:sz w:val="28"/>
          <w:szCs w:val="28"/>
        </w:rPr>
        <w:t>Конституции Российской Федерации, о чем делается запись в Протоколе (удостоверяется подписью вышеуказанных лиц).</w:t>
      </w:r>
      <w:proofErr w:type="gramEnd"/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8" w:name="sub_1519"/>
      <w:bookmarkEnd w:id="227"/>
      <w:r w:rsidRPr="00276574">
        <w:rPr>
          <w:rFonts w:ascii="Times New Roman" w:hAnsi="Times New Roman" w:cs="Times New Roman"/>
          <w:sz w:val="28"/>
          <w:szCs w:val="28"/>
        </w:rPr>
        <w:t>15.19. Физическому лицу или законному представителю юридического лица, в отношении которых возбуждено дело об административном правонарушении, предоставляется возможность ознакомления с Протоколом. Указанные лица вправе представить объяснения и замечания по содержанию Протокола, которые прилагаются к Протоколу.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9" w:name="sub_1520"/>
      <w:bookmarkEnd w:id="228"/>
      <w:r w:rsidRPr="00276574">
        <w:rPr>
          <w:rFonts w:ascii="Times New Roman" w:hAnsi="Times New Roman" w:cs="Times New Roman"/>
          <w:sz w:val="28"/>
          <w:szCs w:val="28"/>
        </w:rPr>
        <w:t>15.20. В случае неявки физического лица, или законного представителя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если они извещены в установленном порядке, Протокол составляется в их отсутствие. Копия Протокола направляется лицу, в отношении которого он составлен, в течение трех дней со дня составления указанного Протокола.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0" w:name="sub_1521"/>
      <w:bookmarkEnd w:id="229"/>
      <w:r w:rsidRPr="00276574">
        <w:rPr>
          <w:rFonts w:ascii="Times New Roman" w:hAnsi="Times New Roman" w:cs="Times New Roman"/>
          <w:sz w:val="28"/>
          <w:szCs w:val="28"/>
        </w:rPr>
        <w:t xml:space="preserve">15.21. Физическое лицо или законный представитель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считается извещенным при извещении его в установленном порядке в соответствии со </w:t>
      </w:r>
      <w:hyperlink r:id="rId42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25.15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1" w:name="sub_1522"/>
      <w:bookmarkEnd w:id="230"/>
      <w:r w:rsidRPr="00276574">
        <w:rPr>
          <w:rFonts w:ascii="Times New Roman" w:hAnsi="Times New Roman" w:cs="Times New Roman"/>
          <w:sz w:val="28"/>
          <w:szCs w:val="28"/>
        </w:rPr>
        <w:t>15.22. Протокол подписывается: должностным лицом, его составившим, физическим лицом или законным представителем юридического лица, в отношении которых возбуждено дело об административном правонарушении.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2" w:name="sub_15221"/>
      <w:bookmarkEnd w:id="231"/>
      <w:r w:rsidRPr="00276574">
        <w:rPr>
          <w:rFonts w:ascii="Times New Roman" w:hAnsi="Times New Roman" w:cs="Times New Roman"/>
          <w:sz w:val="28"/>
          <w:szCs w:val="28"/>
        </w:rPr>
        <w:t>В случае отказа указанных лиц от подписания протокола, а также в случае их неявки в нем делается соответствующая запись.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3" w:name="sub_1523"/>
      <w:bookmarkEnd w:id="232"/>
      <w:r w:rsidRPr="00276574">
        <w:rPr>
          <w:rFonts w:ascii="Times New Roman" w:hAnsi="Times New Roman" w:cs="Times New Roman"/>
          <w:sz w:val="28"/>
          <w:szCs w:val="28"/>
        </w:rPr>
        <w:t>15.23. Физическому лицу или законному представителю юридического лица, в отношении которых возбуждено дело об административном правонарушении, а также потерпевшему вручается под расписку копия Протокола.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4" w:name="sub_1524"/>
      <w:bookmarkEnd w:id="233"/>
      <w:r w:rsidRPr="00276574">
        <w:rPr>
          <w:rFonts w:ascii="Times New Roman" w:hAnsi="Times New Roman" w:cs="Times New Roman"/>
          <w:sz w:val="28"/>
          <w:szCs w:val="28"/>
        </w:rPr>
        <w:t>15.24. При выявлении органом внутреннего государственного финансового контроля признаков нарушений в сфере законодательства, относящейся к компетенции контрольной деятельности других органов, соответствующая информация направляется указанным органам с последующим уведомлением органа внутреннего государственного финансового контроля о принятом решении.</w:t>
      </w:r>
    </w:p>
    <w:p w:rsidR="00CD06AE" w:rsidRPr="00FD60CF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5" w:name="sub_16"/>
      <w:bookmarkEnd w:id="234"/>
      <w:r w:rsidRPr="00FD60CF">
        <w:rPr>
          <w:rFonts w:ascii="Times New Roman" w:hAnsi="Times New Roman" w:cs="Times New Roman"/>
          <w:sz w:val="28"/>
          <w:szCs w:val="28"/>
        </w:rPr>
        <w:t xml:space="preserve">16. </w:t>
      </w:r>
      <w:r w:rsidRPr="00FD60CF">
        <w:rPr>
          <w:rStyle w:val="a3"/>
          <w:rFonts w:ascii="Times New Roman" w:hAnsi="Times New Roman" w:cs="Times New Roman"/>
          <w:sz w:val="28"/>
          <w:szCs w:val="28"/>
        </w:rPr>
        <w:t xml:space="preserve">Стандарт </w:t>
      </w:r>
      <w:r w:rsidR="00FD60CF" w:rsidRPr="00FD60CF">
        <w:rPr>
          <w:rStyle w:val="a3"/>
          <w:rFonts w:ascii="Times New Roman" w:hAnsi="Times New Roman" w:cs="Times New Roman"/>
          <w:sz w:val="28"/>
          <w:szCs w:val="28"/>
        </w:rPr>
        <w:t>№</w:t>
      </w:r>
      <w:r w:rsidRPr="00FD60CF">
        <w:rPr>
          <w:rStyle w:val="a3"/>
          <w:rFonts w:ascii="Times New Roman" w:hAnsi="Times New Roman" w:cs="Times New Roman"/>
          <w:sz w:val="28"/>
          <w:szCs w:val="28"/>
        </w:rPr>
        <w:t> 11</w:t>
      </w:r>
      <w:r w:rsidR="00FD60CF" w:rsidRPr="00FD60CF">
        <w:rPr>
          <w:rFonts w:ascii="Times New Roman" w:hAnsi="Times New Roman" w:cs="Times New Roman"/>
          <w:sz w:val="28"/>
          <w:szCs w:val="28"/>
        </w:rPr>
        <w:t>«</w:t>
      </w:r>
      <w:r w:rsidRPr="00FD60CF">
        <w:rPr>
          <w:rFonts w:ascii="Times New Roman" w:hAnsi="Times New Roman" w:cs="Times New Roman"/>
          <w:sz w:val="28"/>
          <w:szCs w:val="28"/>
        </w:rPr>
        <w:t>Составление и представление годовой отчетности о результатах контрольной деятельности</w:t>
      </w:r>
      <w:r w:rsidR="00FD60CF" w:rsidRPr="00FD60CF">
        <w:rPr>
          <w:rFonts w:ascii="Times New Roman" w:hAnsi="Times New Roman" w:cs="Times New Roman"/>
          <w:sz w:val="28"/>
          <w:szCs w:val="28"/>
        </w:rPr>
        <w:t>».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6" w:name="sub_161"/>
      <w:bookmarkEnd w:id="235"/>
      <w:r w:rsidRPr="00276574">
        <w:rPr>
          <w:rFonts w:ascii="Times New Roman" w:hAnsi="Times New Roman" w:cs="Times New Roman"/>
          <w:sz w:val="28"/>
          <w:szCs w:val="28"/>
        </w:rPr>
        <w:t xml:space="preserve">16.1. Стандарт </w:t>
      </w:r>
      <w:r w:rsidR="00FD60CF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Составление и представление годовой отчетности о результатах контрольной деятельности</w:t>
      </w:r>
      <w:r w:rsidR="00FD60CF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 устанавливает требования к форме и содержанию отчетов органа внутреннего государственного финансового </w:t>
      </w:r>
      <w:r w:rsidRPr="00276574">
        <w:rPr>
          <w:rFonts w:ascii="Times New Roman" w:hAnsi="Times New Roman" w:cs="Times New Roman"/>
          <w:sz w:val="28"/>
          <w:szCs w:val="28"/>
        </w:rPr>
        <w:lastRenderedPageBreak/>
        <w:t>контроля и его должностных лиц, подготавливаемых по итогам контрольной деятельности за отчетный период.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7" w:name="sub_162"/>
      <w:bookmarkEnd w:id="236"/>
      <w:r w:rsidRPr="00276574">
        <w:rPr>
          <w:rFonts w:ascii="Times New Roman" w:hAnsi="Times New Roman" w:cs="Times New Roman"/>
          <w:sz w:val="28"/>
          <w:szCs w:val="28"/>
        </w:rPr>
        <w:t>16.2. Орган внутреннего государственного финансового контроля ежегодно составляет отчет в целях раскрытия информации о полноте и своевременности выполнения плана контрольных мероприятий за отчетный календарный год, обеспечения эффективности контрольной деятельности, а также анализа информации о результатах проведения контрольных мероприятий.</w:t>
      </w:r>
    </w:p>
    <w:p w:rsidR="00CD06AE" w:rsidRPr="00FD60CF" w:rsidRDefault="00827529" w:rsidP="005C2DE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238" w:name="sub_163"/>
      <w:bookmarkEnd w:id="237"/>
      <w:r w:rsidRPr="00276574">
        <w:rPr>
          <w:rFonts w:ascii="Times New Roman" w:hAnsi="Times New Roman" w:cs="Times New Roman"/>
          <w:sz w:val="28"/>
          <w:szCs w:val="28"/>
        </w:rPr>
        <w:t xml:space="preserve">16.3. Отчет подписывается руководителем органа внутреннего государственного финансового контроля и направляется </w:t>
      </w:r>
      <w:r w:rsidR="009D1F43">
        <w:rPr>
          <w:rFonts w:ascii="Times New Roman" w:hAnsi="Times New Roman" w:cs="Times New Roman"/>
          <w:sz w:val="28"/>
          <w:szCs w:val="28"/>
        </w:rPr>
        <w:t>Председателю Правительства 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Pr="00FD60CF">
        <w:rPr>
          <w:rFonts w:ascii="Times New Roman" w:hAnsi="Times New Roman" w:cs="Times New Roman"/>
          <w:b/>
          <w:sz w:val="28"/>
          <w:szCs w:val="28"/>
        </w:rPr>
        <w:t xml:space="preserve">01 марта года, следующего </w:t>
      </w:r>
      <w:proofErr w:type="gramStart"/>
      <w:r w:rsidRPr="00FD60CF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FD60CF">
        <w:rPr>
          <w:rFonts w:ascii="Times New Roman" w:hAnsi="Times New Roman" w:cs="Times New Roman"/>
          <w:b/>
          <w:sz w:val="28"/>
          <w:szCs w:val="28"/>
        </w:rPr>
        <w:t xml:space="preserve"> отчетным.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9" w:name="sub_164"/>
      <w:bookmarkEnd w:id="238"/>
      <w:r w:rsidRPr="00276574">
        <w:rPr>
          <w:rFonts w:ascii="Times New Roman" w:hAnsi="Times New Roman" w:cs="Times New Roman"/>
          <w:sz w:val="28"/>
          <w:szCs w:val="28"/>
        </w:rPr>
        <w:t>16.4. В отчете отражаются данные о результатах проведения контрольных мероприятий, которые группируются по темам контрольных мероприятий, проверенным объектам контроля и проверяемым периодам.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0" w:name="sub_165"/>
      <w:bookmarkEnd w:id="239"/>
      <w:r w:rsidRPr="00276574">
        <w:rPr>
          <w:rFonts w:ascii="Times New Roman" w:hAnsi="Times New Roman" w:cs="Times New Roman"/>
          <w:sz w:val="28"/>
          <w:szCs w:val="28"/>
        </w:rPr>
        <w:t>16.5. К результатам проведения контрольных мероприятий, подлежащим обязательному раскрытию в отчете, относятся: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1" w:name="sub_1651"/>
      <w:bookmarkEnd w:id="240"/>
      <w:r w:rsidRPr="00276574">
        <w:rPr>
          <w:rFonts w:ascii="Times New Roman" w:hAnsi="Times New Roman" w:cs="Times New Roman"/>
          <w:sz w:val="28"/>
          <w:szCs w:val="28"/>
        </w:rPr>
        <w:t>начисленные штрафы в количественном и денежном выражении по видам нарушений;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2" w:name="sub_1652"/>
      <w:bookmarkEnd w:id="241"/>
      <w:r w:rsidRPr="00276574">
        <w:rPr>
          <w:rFonts w:ascii="Times New Roman" w:hAnsi="Times New Roman" w:cs="Times New Roman"/>
          <w:sz w:val="28"/>
          <w:szCs w:val="28"/>
        </w:rPr>
        <w:t>количество материалов, направленных в правоохранительные органы, и сумма предполагаемого ущерба по видам нарушений;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3" w:name="sub_1653"/>
      <w:bookmarkEnd w:id="242"/>
      <w:r w:rsidRPr="00276574">
        <w:rPr>
          <w:rFonts w:ascii="Times New Roman" w:hAnsi="Times New Roman" w:cs="Times New Roman"/>
          <w:sz w:val="28"/>
          <w:szCs w:val="28"/>
        </w:rPr>
        <w:t>количество представлений и предписаний и их исполнение в количественном и (или) денежном выражении, в том числе объем восстановленных (возмещенных) средств по предписаниям и представлениям;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4" w:name="sub_1654"/>
      <w:bookmarkEnd w:id="243"/>
      <w:r w:rsidRPr="00276574">
        <w:rPr>
          <w:rFonts w:ascii="Times New Roman" w:hAnsi="Times New Roman" w:cs="Times New Roman"/>
          <w:sz w:val="28"/>
          <w:szCs w:val="28"/>
        </w:rPr>
        <w:t>количество направленных и исполненных (неисполненных) уведомлений о применении бюджетных мер принуждения;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5" w:name="sub_1655"/>
      <w:bookmarkEnd w:id="244"/>
      <w:r w:rsidRPr="00276574">
        <w:rPr>
          <w:rFonts w:ascii="Times New Roman" w:hAnsi="Times New Roman" w:cs="Times New Roman"/>
          <w:sz w:val="28"/>
          <w:szCs w:val="28"/>
        </w:rPr>
        <w:t xml:space="preserve">объем проверенных средств </w:t>
      </w:r>
      <w:r w:rsidR="00E103D5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27657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6" w:name="sub_1656"/>
      <w:bookmarkEnd w:id="245"/>
      <w:r w:rsidRPr="00276574">
        <w:rPr>
          <w:rFonts w:ascii="Times New Roman" w:hAnsi="Times New Roman" w:cs="Times New Roman"/>
          <w:sz w:val="28"/>
          <w:szCs w:val="28"/>
        </w:rPr>
        <w:t>количество поданных и (или) удовлетворенных жалоб (исков) на решения органа внутреннего государственного финансового контроля, а также на их действия (бездействие) в рамках осуществленной им деятельности по контролю</w:t>
      </w:r>
      <w:bookmarkStart w:id="247" w:name="sub_1657"/>
      <w:bookmarkEnd w:id="246"/>
      <w:r w:rsidR="00122896">
        <w:rPr>
          <w:rFonts w:ascii="Times New Roman" w:hAnsi="Times New Roman" w:cs="Times New Roman"/>
          <w:sz w:val="28"/>
          <w:szCs w:val="28"/>
        </w:rPr>
        <w:t>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8" w:name="sub_166"/>
      <w:bookmarkEnd w:id="247"/>
      <w:r w:rsidRPr="00276574">
        <w:rPr>
          <w:rFonts w:ascii="Times New Roman" w:hAnsi="Times New Roman" w:cs="Times New Roman"/>
          <w:sz w:val="28"/>
          <w:szCs w:val="28"/>
        </w:rPr>
        <w:t xml:space="preserve">16.6. Результаты проведения контрольных мероприятий размещаются на официальном сайте органа внутреннего государственного финансового контроля в информационно-телекоммуникационной сети </w:t>
      </w:r>
      <w:r w:rsidR="00122896">
        <w:rPr>
          <w:rFonts w:ascii="Times New Roman" w:hAnsi="Times New Roman" w:cs="Times New Roman"/>
          <w:sz w:val="28"/>
          <w:szCs w:val="28"/>
        </w:rPr>
        <w:t>«</w:t>
      </w:r>
      <w:r w:rsidRPr="00276574">
        <w:rPr>
          <w:rFonts w:ascii="Times New Roman" w:hAnsi="Times New Roman" w:cs="Times New Roman"/>
          <w:sz w:val="28"/>
          <w:szCs w:val="28"/>
        </w:rPr>
        <w:t>Интернет</w:t>
      </w:r>
      <w:r w:rsidR="00122896">
        <w:rPr>
          <w:rFonts w:ascii="Times New Roman" w:hAnsi="Times New Roman" w:cs="Times New Roman"/>
          <w:sz w:val="28"/>
          <w:szCs w:val="28"/>
        </w:rPr>
        <w:t>»</w:t>
      </w:r>
      <w:r w:rsidRPr="00276574">
        <w:rPr>
          <w:rFonts w:ascii="Times New Roman" w:hAnsi="Times New Roman" w:cs="Times New Roman"/>
          <w:sz w:val="28"/>
          <w:szCs w:val="28"/>
        </w:rPr>
        <w:t xml:space="preserve">, а также в единой информационной системе в сфере закупок в </w:t>
      </w:r>
      <w:hyperlink r:id="rId43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порядке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44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9" w:name="sub_167"/>
      <w:bookmarkEnd w:id="248"/>
      <w:r w:rsidRPr="00276574">
        <w:rPr>
          <w:rFonts w:ascii="Times New Roman" w:hAnsi="Times New Roman" w:cs="Times New Roman"/>
          <w:sz w:val="28"/>
          <w:szCs w:val="28"/>
        </w:rPr>
        <w:t>16.7. Отчет по результатам контроля для отражения результатов контроля и их реализации подготавливается по утвержденной форме и в срок, установленный органом внутреннего государственного финансового контроля.</w:t>
      </w:r>
    </w:p>
    <w:bookmarkEnd w:id="249"/>
    <w:p w:rsidR="00CD06AE" w:rsidRPr="00276574" w:rsidRDefault="00CD06AE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D06AE" w:rsidRDefault="00827529" w:rsidP="005C2DEA">
      <w:pPr>
        <w:pStyle w:val="1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bookmarkStart w:id="250" w:name="sub_300"/>
      <w:r w:rsidRPr="00276574">
        <w:rPr>
          <w:rFonts w:ascii="Times New Roman" w:hAnsi="Times New Roman" w:cs="Times New Roman"/>
          <w:sz w:val="28"/>
          <w:szCs w:val="28"/>
        </w:rPr>
        <w:t>III. Заключительные положения</w:t>
      </w:r>
      <w:bookmarkEnd w:id="250"/>
    </w:p>
    <w:p w:rsidR="005C2DEA" w:rsidRPr="005C2DEA" w:rsidRDefault="005C2DEA" w:rsidP="005C2DEA"/>
    <w:p w:rsidR="00CD06AE" w:rsidRPr="00276574" w:rsidRDefault="00827529" w:rsidP="005C2DE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51" w:name="sub_17"/>
      <w:r w:rsidRPr="00276574">
        <w:rPr>
          <w:rFonts w:ascii="Times New Roman" w:hAnsi="Times New Roman" w:cs="Times New Roman"/>
          <w:sz w:val="28"/>
          <w:szCs w:val="28"/>
        </w:rPr>
        <w:t xml:space="preserve">17. В случае возникновения ситуаций, не предусмотренных настоящими Стандартами, должностные лица органа внутреннего государственного финансового контроля обязаны руководствоваться </w:t>
      </w:r>
      <w:hyperlink r:id="rId45" w:history="1">
        <w:r w:rsidRPr="00077BD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6574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законодательством </w:t>
      </w:r>
      <w:r w:rsidR="00E85FB6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276574">
        <w:rPr>
          <w:rFonts w:ascii="Times New Roman" w:hAnsi="Times New Roman" w:cs="Times New Roman"/>
          <w:sz w:val="28"/>
          <w:szCs w:val="28"/>
        </w:rPr>
        <w:t>.</w:t>
      </w:r>
    </w:p>
    <w:bookmarkEnd w:id="251"/>
    <w:p w:rsidR="00CD06AE" w:rsidRPr="00276574" w:rsidRDefault="00CD06AE" w:rsidP="00276574">
      <w:pPr>
        <w:rPr>
          <w:rFonts w:ascii="Times New Roman" w:hAnsi="Times New Roman" w:cs="Times New Roman"/>
          <w:sz w:val="28"/>
          <w:szCs w:val="28"/>
        </w:rPr>
      </w:pPr>
    </w:p>
    <w:p w:rsidR="00827529" w:rsidRPr="00276574" w:rsidRDefault="00827529" w:rsidP="00276574">
      <w:pPr>
        <w:rPr>
          <w:rFonts w:ascii="Times New Roman" w:hAnsi="Times New Roman" w:cs="Times New Roman"/>
          <w:sz w:val="28"/>
          <w:szCs w:val="28"/>
        </w:rPr>
      </w:pPr>
    </w:p>
    <w:sectPr w:rsidR="00827529" w:rsidRPr="00276574" w:rsidSect="005C2DEA">
      <w:pgSz w:w="11900" w:h="16800"/>
      <w:pgMar w:top="851" w:right="851" w:bottom="851" w:left="1418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76574"/>
    <w:rsid w:val="00075ABF"/>
    <w:rsid w:val="00077BD0"/>
    <w:rsid w:val="000D187A"/>
    <w:rsid w:val="000D4595"/>
    <w:rsid w:val="000F1A9B"/>
    <w:rsid w:val="00122896"/>
    <w:rsid w:val="00123939"/>
    <w:rsid w:val="00276574"/>
    <w:rsid w:val="003635E8"/>
    <w:rsid w:val="0045437A"/>
    <w:rsid w:val="005C2DEA"/>
    <w:rsid w:val="006A07FF"/>
    <w:rsid w:val="007D3EF1"/>
    <w:rsid w:val="007F19B1"/>
    <w:rsid w:val="00827529"/>
    <w:rsid w:val="00843831"/>
    <w:rsid w:val="009519F4"/>
    <w:rsid w:val="00975309"/>
    <w:rsid w:val="009D1F43"/>
    <w:rsid w:val="00AD57DA"/>
    <w:rsid w:val="00B7470A"/>
    <w:rsid w:val="00BE386C"/>
    <w:rsid w:val="00C921BE"/>
    <w:rsid w:val="00CD06AE"/>
    <w:rsid w:val="00D1470E"/>
    <w:rsid w:val="00E103D5"/>
    <w:rsid w:val="00E846BA"/>
    <w:rsid w:val="00E85FB6"/>
    <w:rsid w:val="00F01DEA"/>
    <w:rsid w:val="00F04D4D"/>
    <w:rsid w:val="00F12172"/>
    <w:rsid w:val="00FC4008"/>
    <w:rsid w:val="00FD6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06A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06A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06A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06A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D06A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D06AE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06AE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06A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D06AE"/>
  </w:style>
  <w:style w:type="paragraph" w:customStyle="1" w:styleId="a8">
    <w:name w:val="Внимание: недобросовестность!"/>
    <w:basedOn w:val="a6"/>
    <w:next w:val="a"/>
    <w:uiPriority w:val="99"/>
    <w:rsid w:val="00CD06AE"/>
  </w:style>
  <w:style w:type="character" w:customStyle="1" w:styleId="a9">
    <w:name w:val="Выделение для Базового Поиска"/>
    <w:basedOn w:val="a3"/>
    <w:uiPriority w:val="99"/>
    <w:rsid w:val="00CD06AE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06AE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06A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D06A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D06AE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CD06A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D06A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06A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06AE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D06A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06A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06A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D06AE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06AE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06AE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06A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D06A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06A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06A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D06A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06A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06A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06A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06A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06A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D06A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06A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D06A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06AE"/>
  </w:style>
  <w:style w:type="paragraph" w:customStyle="1" w:styleId="aff2">
    <w:name w:val="Моноширинный"/>
    <w:basedOn w:val="a"/>
    <w:next w:val="a"/>
    <w:uiPriority w:val="99"/>
    <w:rsid w:val="00CD06A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06AE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D06A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D06AE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D06A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D06A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D06A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D06AE"/>
    <w:pPr>
      <w:ind w:left="140"/>
    </w:pPr>
  </w:style>
  <w:style w:type="character" w:customStyle="1" w:styleId="affa">
    <w:name w:val="Опечатки"/>
    <w:uiPriority w:val="99"/>
    <w:rsid w:val="00CD06A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D06A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D06A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D06AE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D06A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D06A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D06A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D06AE"/>
  </w:style>
  <w:style w:type="paragraph" w:customStyle="1" w:styleId="afff2">
    <w:name w:val="Примечание."/>
    <w:basedOn w:val="a6"/>
    <w:next w:val="a"/>
    <w:uiPriority w:val="99"/>
    <w:rsid w:val="00CD06AE"/>
  </w:style>
  <w:style w:type="character" w:customStyle="1" w:styleId="afff3">
    <w:name w:val="Продолжение ссылки"/>
    <w:basedOn w:val="a4"/>
    <w:uiPriority w:val="99"/>
    <w:rsid w:val="00CD06AE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CD06AE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D06AE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D06A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D06A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D06AE"/>
  </w:style>
  <w:style w:type="character" w:customStyle="1" w:styleId="afff9">
    <w:name w:val="Ссылка на утративший силу документ"/>
    <w:basedOn w:val="a4"/>
    <w:uiPriority w:val="99"/>
    <w:rsid w:val="00CD06AE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D06A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D06A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D06A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D06AE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D06A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D06A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06AE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C921BE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C92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" TargetMode="External"/><Relationship Id="rId13" Type="http://schemas.openxmlformats.org/officeDocument/2006/relationships/hyperlink" Target="garantF1://12012604.30009" TargetMode="External"/><Relationship Id="rId18" Type="http://schemas.openxmlformats.org/officeDocument/2006/relationships/hyperlink" Target="garantF1://455501.0" TargetMode="External"/><Relationship Id="rId26" Type="http://schemas.openxmlformats.org/officeDocument/2006/relationships/hyperlink" Target="garantF1://12012604.2" TargetMode="External"/><Relationship Id="rId39" Type="http://schemas.openxmlformats.org/officeDocument/2006/relationships/hyperlink" Target="garantF1://12025267.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2012604.2" TargetMode="External"/><Relationship Id="rId34" Type="http://schemas.openxmlformats.org/officeDocument/2006/relationships/hyperlink" Target="garantF1://12025267.151" TargetMode="External"/><Relationship Id="rId42" Type="http://schemas.openxmlformats.org/officeDocument/2006/relationships/hyperlink" Target="garantF1://12025267.2515" TargetMode="External"/><Relationship Id="rId47" Type="http://schemas.openxmlformats.org/officeDocument/2006/relationships/theme" Target="theme/theme1.xml"/><Relationship Id="rId7" Type="http://schemas.openxmlformats.org/officeDocument/2006/relationships/hyperlink" Target="garantF1://27034468.2" TargetMode="Externa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2033556.1012" TargetMode="External"/><Relationship Id="rId25" Type="http://schemas.openxmlformats.org/officeDocument/2006/relationships/hyperlink" Target="garantF1://27034468.10000" TargetMode="External"/><Relationship Id="rId33" Type="http://schemas.openxmlformats.org/officeDocument/2006/relationships/hyperlink" Target="garantF1://12012604.20029" TargetMode="External"/><Relationship Id="rId38" Type="http://schemas.openxmlformats.org/officeDocument/2006/relationships/hyperlink" Target="garantF1://12025267.0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garantF1://27034468.10000" TargetMode="External"/><Relationship Id="rId20" Type="http://schemas.openxmlformats.org/officeDocument/2006/relationships/hyperlink" Target="garantF1://70202400.1000" TargetMode="External"/><Relationship Id="rId29" Type="http://schemas.openxmlformats.org/officeDocument/2006/relationships/hyperlink" Target="garantF1://27034468.10000" TargetMode="External"/><Relationship Id="rId41" Type="http://schemas.openxmlformats.org/officeDocument/2006/relationships/hyperlink" Target="garantF1://10003000.51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11" Type="http://schemas.openxmlformats.org/officeDocument/2006/relationships/hyperlink" Target="garantF1://12025267.4000" TargetMode="External"/><Relationship Id="rId24" Type="http://schemas.openxmlformats.org/officeDocument/2006/relationships/hyperlink" Target="garantF1://70202400.1000" TargetMode="External"/><Relationship Id="rId32" Type="http://schemas.openxmlformats.org/officeDocument/2006/relationships/hyperlink" Target="garantF1://12012604.2" TargetMode="External"/><Relationship Id="rId37" Type="http://schemas.openxmlformats.org/officeDocument/2006/relationships/hyperlink" Target="garantF1://12025267.195201" TargetMode="External"/><Relationship Id="rId40" Type="http://schemas.openxmlformats.org/officeDocument/2006/relationships/hyperlink" Target="garantF1://12025267.251" TargetMode="External"/><Relationship Id="rId45" Type="http://schemas.openxmlformats.org/officeDocument/2006/relationships/hyperlink" Target="garantF1://12012604.2" TargetMode="External"/><Relationship Id="rId5" Type="http://schemas.openxmlformats.org/officeDocument/2006/relationships/hyperlink" Target="garantF1://27012423.4084301" TargetMode="External"/><Relationship Id="rId15" Type="http://schemas.openxmlformats.org/officeDocument/2006/relationships/hyperlink" Target="garantF1://12036454.301" TargetMode="External"/><Relationship Id="rId23" Type="http://schemas.openxmlformats.org/officeDocument/2006/relationships/hyperlink" Target="garantF1://70115928.4" TargetMode="External"/><Relationship Id="rId28" Type="http://schemas.openxmlformats.org/officeDocument/2006/relationships/hyperlink" Target="garantF1://12012604.2" TargetMode="External"/><Relationship Id="rId36" Type="http://schemas.openxmlformats.org/officeDocument/2006/relationships/hyperlink" Target="garantF1://12025267.19520" TargetMode="External"/><Relationship Id="rId10" Type="http://schemas.openxmlformats.org/officeDocument/2006/relationships/hyperlink" Target="garantF1://12012604.2" TargetMode="External"/><Relationship Id="rId19" Type="http://schemas.openxmlformats.org/officeDocument/2006/relationships/hyperlink" Target="garantF1://70115928.4" TargetMode="External"/><Relationship Id="rId31" Type="http://schemas.openxmlformats.org/officeDocument/2006/relationships/hyperlink" Target="garantF1://12012604.4000" TargetMode="External"/><Relationship Id="rId44" Type="http://schemas.openxmlformats.org/officeDocument/2006/relationships/hyperlink" Target="garantF1://70253464.949" TargetMode="External"/><Relationship Id="rId4" Type="http://schemas.openxmlformats.org/officeDocument/2006/relationships/hyperlink" Target="garantF1://12012604.26923" TargetMode="External"/><Relationship Id="rId9" Type="http://schemas.openxmlformats.org/officeDocument/2006/relationships/hyperlink" Target="garantF1://12025267.11" TargetMode="External"/><Relationship Id="rId14" Type="http://schemas.openxmlformats.org/officeDocument/2006/relationships/hyperlink" Target="garantF1://12012604.2" TargetMode="External"/><Relationship Id="rId22" Type="http://schemas.openxmlformats.org/officeDocument/2006/relationships/hyperlink" Target="garantF1://12012604.2" TargetMode="External"/><Relationship Id="rId27" Type="http://schemas.openxmlformats.org/officeDocument/2006/relationships/hyperlink" Target="garantF1://12012604.2" TargetMode="External"/><Relationship Id="rId30" Type="http://schemas.openxmlformats.org/officeDocument/2006/relationships/hyperlink" Target="garantF1://12012604.0" TargetMode="External"/><Relationship Id="rId35" Type="http://schemas.openxmlformats.org/officeDocument/2006/relationships/hyperlink" Target="garantF1://12025267.1514" TargetMode="External"/><Relationship Id="rId43" Type="http://schemas.openxmlformats.org/officeDocument/2006/relationships/hyperlink" Target="garantF1://70420992.1000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8255</Words>
  <Characters>47060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</cp:lastModifiedBy>
  <cp:revision>2</cp:revision>
  <cp:lastPrinted>2016-12-12T09:49:00Z</cp:lastPrinted>
  <dcterms:created xsi:type="dcterms:W3CDTF">2016-12-20T11:39:00Z</dcterms:created>
  <dcterms:modified xsi:type="dcterms:W3CDTF">2016-12-20T11:39:00Z</dcterms:modified>
</cp:coreProperties>
</file>